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12D" w:rsidRPr="002B46B1" w:rsidRDefault="00131007" w:rsidP="000F7103">
      <w:pPr>
        <w:tabs>
          <w:tab w:val="right" w:pos="10000"/>
        </w:tabs>
        <w:spacing w:after="0"/>
        <w:rPr>
          <w:b/>
          <w:sz w:val="24"/>
          <w:szCs w:val="24"/>
          <w:lang w:val="en-US" w:eastAsia="zh-CN"/>
        </w:rPr>
      </w:pPr>
      <w:r w:rsidRPr="002B46B1">
        <w:rPr>
          <w:b/>
          <w:bCs/>
          <w:sz w:val="24"/>
          <w:szCs w:val="24"/>
        </w:rPr>
        <w:t>3GPP TSG RAN WG1 Meeting #</w:t>
      </w:r>
      <w:r w:rsidRPr="002B46B1">
        <w:rPr>
          <w:rFonts w:eastAsia="MS Mincho"/>
          <w:b/>
          <w:bCs/>
          <w:sz w:val="24"/>
          <w:szCs w:val="24"/>
          <w:lang w:eastAsia="ja-JP"/>
        </w:rPr>
        <w:t>8</w:t>
      </w:r>
      <w:r w:rsidR="002F7D67" w:rsidRPr="002B46B1">
        <w:rPr>
          <w:rFonts w:eastAsiaTheme="minorEastAsia"/>
          <w:b/>
          <w:bCs/>
          <w:sz w:val="24"/>
          <w:szCs w:val="24"/>
          <w:lang w:eastAsia="zh-CN"/>
        </w:rPr>
        <w:t>6</w:t>
      </w:r>
      <w:r w:rsidR="000F7103">
        <w:rPr>
          <w:rFonts w:eastAsiaTheme="minorEastAsia" w:hint="eastAsia"/>
          <w:b/>
          <w:bCs/>
          <w:sz w:val="24"/>
          <w:szCs w:val="24"/>
          <w:lang w:eastAsia="zh-CN"/>
        </w:rPr>
        <w:t xml:space="preserve">                               </w:t>
      </w:r>
      <w:r w:rsidRPr="002B46B1">
        <w:rPr>
          <w:rFonts w:eastAsia="MS Mincho"/>
          <w:b/>
          <w:bCs/>
          <w:sz w:val="24"/>
          <w:szCs w:val="24"/>
          <w:lang w:eastAsia="ja-JP"/>
        </w:rPr>
        <w:t>R1-</w:t>
      </w:r>
      <w:r w:rsidR="00E50464" w:rsidRPr="002B46B1">
        <w:rPr>
          <w:rFonts w:eastAsiaTheme="minorEastAsia"/>
          <w:b/>
          <w:bCs/>
          <w:sz w:val="24"/>
          <w:szCs w:val="24"/>
          <w:lang w:eastAsia="zh-CN"/>
        </w:rPr>
        <w:t>16</w:t>
      </w:r>
      <w:r w:rsidR="00AF3D9B" w:rsidRPr="002B46B1">
        <w:rPr>
          <w:rFonts w:eastAsiaTheme="minorEastAsia"/>
          <w:b/>
          <w:bCs/>
          <w:sz w:val="24"/>
          <w:szCs w:val="24"/>
          <w:lang w:eastAsia="zh-CN"/>
        </w:rPr>
        <w:t>6582</w:t>
      </w:r>
    </w:p>
    <w:p w:rsidR="0029412D" w:rsidRPr="002B46B1" w:rsidRDefault="002F7D67" w:rsidP="0029412D">
      <w:pPr>
        <w:pStyle w:val="a4"/>
        <w:jc w:val="both"/>
        <w:rPr>
          <w:i/>
          <w:sz w:val="24"/>
          <w:szCs w:val="24"/>
          <w:lang w:val="en-US" w:eastAsia="zh-CN"/>
        </w:rPr>
      </w:pPr>
      <w:r w:rsidRPr="002B46B1">
        <w:rPr>
          <w:b/>
          <w:bCs/>
          <w:sz w:val="24"/>
          <w:szCs w:val="24"/>
        </w:rPr>
        <w:t>Göteborg, Sweden 22</w:t>
      </w:r>
      <w:r w:rsidRPr="002B46B1">
        <w:rPr>
          <w:b/>
          <w:bCs/>
          <w:sz w:val="24"/>
          <w:szCs w:val="24"/>
          <w:vertAlign w:val="superscript"/>
        </w:rPr>
        <w:t>nd</w:t>
      </w:r>
      <w:r w:rsidRPr="002B46B1">
        <w:rPr>
          <w:b/>
          <w:bCs/>
          <w:sz w:val="24"/>
          <w:szCs w:val="24"/>
        </w:rPr>
        <w:t xml:space="preserve"> - 26</w:t>
      </w:r>
      <w:r w:rsidRPr="002B46B1">
        <w:rPr>
          <w:b/>
          <w:bCs/>
          <w:sz w:val="24"/>
          <w:szCs w:val="24"/>
          <w:vertAlign w:val="superscript"/>
        </w:rPr>
        <w:t>th</w:t>
      </w:r>
      <w:r w:rsidRPr="002B46B1">
        <w:rPr>
          <w:b/>
          <w:bCs/>
          <w:sz w:val="24"/>
          <w:szCs w:val="24"/>
        </w:rPr>
        <w:t xml:space="preserve"> August 2016</w:t>
      </w:r>
    </w:p>
    <w:p w:rsidR="00682EB8" w:rsidRPr="002B46B1" w:rsidRDefault="00682EB8" w:rsidP="0029412D">
      <w:pPr>
        <w:tabs>
          <w:tab w:val="left" w:pos="1985"/>
        </w:tabs>
        <w:spacing w:after="0"/>
        <w:jc w:val="both"/>
        <w:rPr>
          <w:b/>
          <w:sz w:val="24"/>
          <w:szCs w:val="24"/>
          <w:lang w:val="en-US"/>
        </w:rPr>
      </w:pPr>
      <w:r w:rsidRPr="002B46B1">
        <w:rPr>
          <w:b/>
          <w:sz w:val="24"/>
          <w:szCs w:val="24"/>
          <w:lang w:val="en-US"/>
        </w:rPr>
        <w:t>Agenda item:</w:t>
      </w:r>
      <w:r w:rsidR="000F7103">
        <w:rPr>
          <w:b/>
          <w:sz w:val="24"/>
          <w:szCs w:val="24"/>
          <w:lang w:val="en-US"/>
        </w:rPr>
        <w:tab/>
      </w:r>
      <w:r w:rsidR="00AF3D9B" w:rsidRPr="002B46B1">
        <w:rPr>
          <w:b/>
          <w:sz w:val="24"/>
          <w:szCs w:val="24"/>
          <w:lang w:eastAsia="zh-CN"/>
        </w:rPr>
        <w:t>8.1.5</w:t>
      </w:r>
    </w:p>
    <w:p w:rsidR="0029412D" w:rsidRPr="002B46B1" w:rsidRDefault="0029412D" w:rsidP="0029412D">
      <w:pPr>
        <w:tabs>
          <w:tab w:val="left" w:pos="1985"/>
        </w:tabs>
        <w:spacing w:after="0"/>
        <w:jc w:val="both"/>
        <w:rPr>
          <w:sz w:val="24"/>
          <w:szCs w:val="24"/>
          <w:lang w:val="en-US" w:eastAsia="zh-CN"/>
        </w:rPr>
      </w:pPr>
      <w:r w:rsidRPr="002B46B1">
        <w:rPr>
          <w:b/>
          <w:sz w:val="24"/>
          <w:szCs w:val="24"/>
          <w:lang w:val="en-US"/>
        </w:rPr>
        <w:t>Source:</w:t>
      </w:r>
      <w:r w:rsidR="00131007" w:rsidRPr="002B46B1">
        <w:rPr>
          <w:b/>
          <w:sz w:val="24"/>
          <w:szCs w:val="24"/>
          <w:lang w:val="en-US"/>
        </w:rPr>
        <w:tab/>
      </w:r>
      <w:r w:rsidR="00131007" w:rsidRPr="002B46B1">
        <w:rPr>
          <w:b/>
          <w:sz w:val="24"/>
          <w:szCs w:val="24"/>
        </w:rPr>
        <w:t>Xinwei</w:t>
      </w:r>
    </w:p>
    <w:p w:rsidR="0029412D" w:rsidRPr="002B46B1" w:rsidRDefault="0029412D" w:rsidP="00682EB8">
      <w:pPr>
        <w:spacing w:after="0"/>
        <w:ind w:left="1983" w:hangingChars="823" w:hanging="1983"/>
        <w:jc w:val="both"/>
        <w:rPr>
          <w:b/>
          <w:sz w:val="24"/>
          <w:szCs w:val="24"/>
          <w:lang w:val="en-US" w:eastAsia="zh-CN"/>
        </w:rPr>
      </w:pPr>
      <w:r w:rsidRPr="002B46B1">
        <w:rPr>
          <w:b/>
          <w:sz w:val="24"/>
          <w:szCs w:val="24"/>
          <w:lang w:val="en-US"/>
        </w:rPr>
        <w:t>Title:</w:t>
      </w:r>
      <w:r w:rsidR="00131007" w:rsidRPr="002B46B1">
        <w:rPr>
          <w:b/>
          <w:sz w:val="24"/>
          <w:szCs w:val="24"/>
          <w:lang w:val="en-US"/>
        </w:rPr>
        <w:tab/>
      </w:r>
      <w:r w:rsidR="00AF3D9B" w:rsidRPr="002B46B1">
        <w:rPr>
          <w:b/>
          <w:sz w:val="24"/>
          <w:szCs w:val="24"/>
          <w:lang w:eastAsia="zh-CN"/>
        </w:rPr>
        <w:t>Application of compressive sensing based beam training for NR</w:t>
      </w:r>
    </w:p>
    <w:p w:rsidR="00244A96" w:rsidRPr="00804D2F" w:rsidRDefault="00244A96" w:rsidP="00244A96">
      <w:pPr>
        <w:pBdr>
          <w:bottom w:val="single" w:sz="12" w:space="1" w:color="auto"/>
        </w:pBdr>
        <w:tabs>
          <w:tab w:val="left" w:pos="1985"/>
        </w:tabs>
        <w:rPr>
          <w:b/>
          <w:sz w:val="24"/>
          <w:lang w:eastAsia="zh-CN"/>
        </w:rPr>
      </w:pPr>
      <w:r w:rsidRPr="00470C11">
        <w:rPr>
          <w:b/>
          <w:sz w:val="24"/>
        </w:rPr>
        <w:t>Document for:</w:t>
      </w:r>
      <w:r w:rsidRPr="00470C11">
        <w:rPr>
          <w:b/>
          <w:sz w:val="24"/>
        </w:rPr>
        <w:tab/>
      </w:r>
      <w:r w:rsidRPr="00470C11">
        <w:rPr>
          <w:rFonts w:eastAsia="Batang"/>
          <w:b/>
          <w:sz w:val="24"/>
          <w:lang w:eastAsia="ko-KR"/>
        </w:rPr>
        <w:t>Discussion</w:t>
      </w:r>
    </w:p>
    <w:p w:rsidR="00244A96" w:rsidRPr="00B47494" w:rsidRDefault="00244A96" w:rsidP="00244A96">
      <w:pPr>
        <w:pStyle w:val="1"/>
        <w:keepLines w:val="0"/>
        <w:numPr>
          <w:ilvl w:val="0"/>
          <w:numId w:val="7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textAlignment w:val="auto"/>
        <w:rPr>
          <w:rFonts w:ascii="Times New Roman" w:eastAsia="MS Gothic" w:hAnsi="Times New Roman"/>
          <w:b/>
          <w:kern w:val="28"/>
          <w:sz w:val="28"/>
          <w:szCs w:val="24"/>
          <w:lang w:eastAsia="ja-JP"/>
        </w:rPr>
      </w:pPr>
      <w:r w:rsidRPr="00244A96">
        <w:rPr>
          <w:rFonts w:ascii="Times New Roman" w:eastAsia="MS Gothic" w:hAnsi="Times New Roman"/>
          <w:b/>
          <w:kern w:val="28"/>
          <w:sz w:val="28"/>
          <w:szCs w:val="24"/>
          <w:lang w:eastAsia="ja-JP"/>
        </w:rPr>
        <w:t>Introduction</w:t>
      </w:r>
    </w:p>
    <w:p w:rsidR="007B476C" w:rsidRPr="002109BC" w:rsidRDefault="00E244CE" w:rsidP="0029412D">
      <w:pPr>
        <w:pStyle w:val="a6"/>
        <w:spacing w:before="120"/>
        <w:rPr>
          <w:sz w:val="22"/>
          <w:szCs w:val="22"/>
          <w:lang w:val="en-GB" w:eastAsia="zh-CN"/>
        </w:rPr>
      </w:pPr>
      <w:r w:rsidRPr="002109BC">
        <w:rPr>
          <w:rFonts w:hint="eastAsia"/>
          <w:sz w:val="22"/>
          <w:szCs w:val="22"/>
          <w:lang w:val="en-GB" w:eastAsia="zh-CN"/>
        </w:rPr>
        <w:t xml:space="preserve">In RAN1#85, the agreements on the </w:t>
      </w:r>
      <w:r w:rsidR="00A61835" w:rsidRPr="002109BC">
        <w:rPr>
          <w:rFonts w:eastAsia="MS Mincho"/>
          <w:sz w:val="22"/>
          <w:szCs w:val="22"/>
        </w:rPr>
        <w:t>study</w:t>
      </w:r>
      <w:r w:rsidR="00A61835" w:rsidRPr="002109BC">
        <w:rPr>
          <w:rFonts w:eastAsiaTheme="minorEastAsia" w:hint="eastAsia"/>
          <w:sz w:val="22"/>
          <w:szCs w:val="22"/>
          <w:lang w:eastAsia="zh-CN"/>
        </w:rPr>
        <w:t xml:space="preserve"> of</w:t>
      </w:r>
      <w:r w:rsidR="00A61835" w:rsidRPr="002109BC">
        <w:rPr>
          <w:rFonts w:eastAsia="MS Mincho"/>
          <w:sz w:val="22"/>
          <w:szCs w:val="22"/>
        </w:rPr>
        <w:t xml:space="preserve"> the</w:t>
      </w:r>
      <w:r w:rsidR="00A61835" w:rsidRPr="002109BC">
        <w:rPr>
          <w:rFonts w:hint="eastAsia"/>
          <w:sz w:val="22"/>
          <w:szCs w:val="22"/>
          <w:lang w:val="en-GB" w:eastAsia="zh-CN"/>
        </w:rPr>
        <w:t xml:space="preserve"> </w:t>
      </w:r>
      <w:r w:rsidRPr="002109BC">
        <w:rPr>
          <w:rFonts w:hint="eastAsia"/>
          <w:sz w:val="22"/>
          <w:szCs w:val="22"/>
          <w:lang w:val="en-GB" w:eastAsia="zh-CN"/>
        </w:rPr>
        <w:t xml:space="preserve">beam forming procedures and their system impacts </w:t>
      </w:r>
      <w:r w:rsidR="00E50C20" w:rsidRPr="002109BC">
        <w:rPr>
          <w:rFonts w:hint="eastAsia"/>
          <w:sz w:val="22"/>
          <w:szCs w:val="22"/>
          <w:lang w:val="en-GB" w:eastAsia="zh-CN"/>
        </w:rPr>
        <w:t xml:space="preserve">has been </w:t>
      </w:r>
      <w:r w:rsidRPr="002109BC">
        <w:rPr>
          <w:rFonts w:hint="eastAsia"/>
          <w:sz w:val="22"/>
          <w:szCs w:val="22"/>
          <w:lang w:val="en-GB" w:eastAsia="zh-CN"/>
        </w:rPr>
        <w:t>made in [1] as follows:</w:t>
      </w:r>
    </w:p>
    <w:p w:rsidR="00E244CE" w:rsidRPr="009E7169" w:rsidRDefault="00E244CE" w:rsidP="00E244CE">
      <w:pPr>
        <w:rPr>
          <w:b/>
          <w:i/>
          <w:sz w:val="22"/>
          <w:szCs w:val="22"/>
        </w:rPr>
      </w:pPr>
      <w:r w:rsidRPr="009E7169">
        <w:rPr>
          <w:rFonts w:hint="eastAsia"/>
          <w:b/>
          <w:i/>
          <w:sz w:val="22"/>
          <w:szCs w:val="22"/>
          <w:highlight w:val="green"/>
          <w:lang w:val="en-US" w:eastAsia="ja-JP"/>
        </w:rPr>
        <w:t>Agreements:</w:t>
      </w:r>
    </w:p>
    <w:p w:rsidR="00E244CE" w:rsidRPr="009E7169" w:rsidRDefault="00E244CE" w:rsidP="00E244CE">
      <w:pPr>
        <w:pStyle w:val="a8"/>
        <w:numPr>
          <w:ilvl w:val="0"/>
          <w:numId w:val="5"/>
        </w:numPr>
        <w:ind w:firstLineChars="0"/>
        <w:contextualSpacing/>
        <w:rPr>
          <w:rFonts w:eastAsia="MS Mincho"/>
          <w:i/>
          <w:sz w:val="22"/>
          <w:szCs w:val="22"/>
          <w:lang w:val="en-US"/>
        </w:rPr>
      </w:pPr>
      <w:r w:rsidRPr="009E7169">
        <w:rPr>
          <w:rFonts w:eastAsia="MS Mincho"/>
          <w:i/>
          <w:sz w:val="22"/>
          <w:szCs w:val="22"/>
        </w:rPr>
        <w:t xml:space="preserve">RAN1 to study the beamforming procedures and their system impacts </w:t>
      </w:r>
      <w:r w:rsidRPr="009E7169">
        <w:rPr>
          <w:rFonts w:eastAsia="MS Mincho" w:hint="eastAsia"/>
          <w:i/>
          <w:sz w:val="22"/>
          <w:szCs w:val="22"/>
        </w:rPr>
        <w:t xml:space="preserve">at least </w:t>
      </w:r>
      <w:r w:rsidRPr="009E7169">
        <w:rPr>
          <w:rFonts w:eastAsia="MS Mincho"/>
          <w:i/>
          <w:sz w:val="22"/>
          <w:szCs w:val="22"/>
        </w:rPr>
        <w:t xml:space="preserve">for </w:t>
      </w:r>
      <w:r w:rsidRPr="009E7169">
        <w:rPr>
          <w:rFonts w:eastAsia="MS Mincho" w:hint="eastAsia"/>
          <w:i/>
          <w:sz w:val="22"/>
          <w:szCs w:val="22"/>
        </w:rPr>
        <w:t>multi beam based</w:t>
      </w:r>
      <w:r w:rsidRPr="009E7169">
        <w:rPr>
          <w:rFonts w:eastAsia="MS Mincho"/>
          <w:i/>
          <w:sz w:val="22"/>
          <w:szCs w:val="22"/>
        </w:rPr>
        <w:t xml:space="preserve"> </w:t>
      </w:r>
      <w:r w:rsidRPr="009E7169">
        <w:rPr>
          <w:rFonts w:eastAsia="MS Mincho" w:hint="eastAsia"/>
          <w:i/>
          <w:sz w:val="22"/>
          <w:szCs w:val="22"/>
        </w:rPr>
        <w:t>approach</w:t>
      </w:r>
    </w:p>
    <w:p w:rsidR="00E244CE" w:rsidRPr="009E7169" w:rsidRDefault="00E244CE" w:rsidP="00E244CE">
      <w:pPr>
        <w:pStyle w:val="a8"/>
        <w:numPr>
          <w:ilvl w:val="1"/>
          <w:numId w:val="5"/>
        </w:numPr>
        <w:ind w:firstLineChars="0"/>
        <w:contextualSpacing/>
        <w:rPr>
          <w:rFonts w:eastAsia="MS Mincho"/>
          <w:i/>
          <w:sz w:val="22"/>
          <w:szCs w:val="22"/>
          <w:lang w:val="en-US"/>
        </w:rPr>
      </w:pPr>
      <w:r w:rsidRPr="009E7169">
        <w:rPr>
          <w:rFonts w:eastAsia="MS Mincho"/>
          <w:i/>
          <w:sz w:val="22"/>
          <w:szCs w:val="22"/>
        </w:rPr>
        <w:t xml:space="preserve">Physical layer procedures for beamforming </w:t>
      </w:r>
      <w:r w:rsidRPr="009E7169">
        <w:rPr>
          <w:rFonts w:eastAsia="MS Mincho" w:hint="eastAsia"/>
          <w:i/>
          <w:sz w:val="22"/>
          <w:szCs w:val="22"/>
        </w:rPr>
        <w:t>optimizing different metrics such as</w:t>
      </w:r>
      <w:r w:rsidRPr="009E7169">
        <w:rPr>
          <w:rFonts w:eastAsia="MS Mincho"/>
          <w:i/>
          <w:sz w:val="22"/>
          <w:szCs w:val="22"/>
        </w:rPr>
        <w:t xml:space="preserve"> overheads and latencies  in </w:t>
      </w:r>
      <w:r w:rsidRPr="009E7169">
        <w:rPr>
          <w:rFonts w:eastAsia="MS Mincho" w:hint="eastAsia"/>
          <w:i/>
          <w:sz w:val="22"/>
          <w:szCs w:val="22"/>
        </w:rPr>
        <w:t xml:space="preserve">multi beam </w:t>
      </w:r>
      <w:r w:rsidRPr="009E7169">
        <w:rPr>
          <w:rFonts w:eastAsia="MS Mincho"/>
          <w:i/>
          <w:sz w:val="22"/>
          <w:szCs w:val="22"/>
        </w:rPr>
        <w:t xml:space="preserve">and </w:t>
      </w:r>
      <w:r w:rsidRPr="009E7169">
        <w:rPr>
          <w:rFonts w:eastAsia="MS Mincho" w:hint="eastAsia"/>
          <w:i/>
          <w:sz w:val="22"/>
          <w:szCs w:val="22"/>
        </w:rPr>
        <w:t>single beam</w:t>
      </w:r>
      <w:r w:rsidRPr="009E7169">
        <w:rPr>
          <w:rFonts w:eastAsia="MS Mincho"/>
          <w:i/>
          <w:sz w:val="22"/>
          <w:szCs w:val="22"/>
        </w:rPr>
        <w:t xml:space="preserve"> </w:t>
      </w:r>
      <w:r w:rsidRPr="009E7169">
        <w:rPr>
          <w:rFonts w:eastAsia="MS Mincho" w:hint="eastAsia"/>
          <w:i/>
          <w:sz w:val="22"/>
          <w:szCs w:val="22"/>
        </w:rPr>
        <w:t>based</w:t>
      </w:r>
      <w:r w:rsidRPr="009E7169">
        <w:rPr>
          <w:rFonts w:eastAsia="MS Mincho"/>
          <w:i/>
          <w:sz w:val="22"/>
          <w:szCs w:val="22"/>
        </w:rPr>
        <w:t xml:space="preserve"> </w:t>
      </w:r>
      <w:r w:rsidRPr="009E7169">
        <w:rPr>
          <w:rFonts w:eastAsia="MS Mincho" w:hint="eastAsia"/>
          <w:i/>
          <w:sz w:val="22"/>
          <w:szCs w:val="22"/>
        </w:rPr>
        <w:t>approaches</w:t>
      </w:r>
      <w:r w:rsidRPr="009E7169">
        <w:rPr>
          <w:rFonts w:eastAsia="MS Mincho"/>
          <w:i/>
          <w:sz w:val="22"/>
          <w:szCs w:val="22"/>
        </w:rPr>
        <w:t xml:space="preserve"> </w:t>
      </w:r>
    </w:p>
    <w:p w:rsidR="00E244CE" w:rsidRPr="009E7169" w:rsidRDefault="00E244CE" w:rsidP="00E244CE">
      <w:pPr>
        <w:pStyle w:val="a8"/>
        <w:numPr>
          <w:ilvl w:val="1"/>
          <w:numId w:val="5"/>
        </w:numPr>
        <w:ind w:firstLineChars="0"/>
        <w:contextualSpacing/>
        <w:rPr>
          <w:rFonts w:eastAsia="MS Mincho"/>
          <w:i/>
          <w:sz w:val="22"/>
          <w:szCs w:val="22"/>
          <w:lang w:val="en-US"/>
        </w:rPr>
      </w:pPr>
      <w:r w:rsidRPr="009E7169">
        <w:rPr>
          <w:rFonts w:eastAsia="MS Mincho" w:hint="eastAsia"/>
          <w:i/>
          <w:sz w:val="22"/>
          <w:szCs w:val="22"/>
        </w:rPr>
        <w:t>P</w:t>
      </w:r>
      <w:r w:rsidRPr="009E7169">
        <w:rPr>
          <w:rFonts w:eastAsia="MS Mincho"/>
          <w:i/>
          <w:sz w:val="22"/>
          <w:szCs w:val="22"/>
        </w:rPr>
        <w:t xml:space="preserve">hysical layer procedures </w:t>
      </w:r>
      <w:r w:rsidRPr="009E7169">
        <w:rPr>
          <w:rFonts w:eastAsia="MS Mincho" w:hint="eastAsia"/>
          <w:i/>
          <w:sz w:val="22"/>
          <w:szCs w:val="22"/>
        </w:rPr>
        <w:t xml:space="preserve">in multi beam based approach </w:t>
      </w:r>
      <w:r w:rsidRPr="009E7169">
        <w:rPr>
          <w:rFonts w:eastAsia="MS Mincho"/>
          <w:i/>
          <w:sz w:val="22"/>
          <w:szCs w:val="22"/>
        </w:rPr>
        <w:t xml:space="preserve">that require beam training, </w:t>
      </w:r>
      <w:r w:rsidRPr="009E7169">
        <w:rPr>
          <w:rFonts w:eastAsia="MS Mincho" w:hint="eastAsia"/>
          <w:i/>
          <w:sz w:val="22"/>
          <w:szCs w:val="22"/>
        </w:rPr>
        <w:t>i</w:t>
      </w:r>
      <w:r w:rsidRPr="009E7169">
        <w:rPr>
          <w:rFonts w:eastAsia="MS Mincho"/>
          <w:i/>
          <w:sz w:val="22"/>
          <w:szCs w:val="22"/>
        </w:rPr>
        <w:t>.</w:t>
      </w:r>
      <w:r w:rsidRPr="009E7169">
        <w:rPr>
          <w:rFonts w:eastAsia="MS Mincho" w:hint="eastAsia"/>
          <w:i/>
          <w:sz w:val="22"/>
          <w:szCs w:val="22"/>
        </w:rPr>
        <w:t>e</w:t>
      </w:r>
      <w:r w:rsidRPr="009E7169">
        <w:rPr>
          <w:rFonts w:eastAsia="MS Mincho"/>
          <w:i/>
          <w:sz w:val="22"/>
          <w:szCs w:val="22"/>
        </w:rPr>
        <w:t>. steering of transmitter and</w:t>
      </w:r>
      <w:r w:rsidRPr="009E7169">
        <w:rPr>
          <w:rFonts w:eastAsia="MS Mincho" w:hint="eastAsia"/>
          <w:i/>
          <w:sz w:val="22"/>
          <w:szCs w:val="22"/>
        </w:rPr>
        <w:t>/or</w:t>
      </w:r>
      <w:r w:rsidRPr="009E7169">
        <w:rPr>
          <w:rFonts w:eastAsia="MS Mincho"/>
          <w:i/>
          <w:sz w:val="22"/>
          <w:szCs w:val="22"/>
        </w:rPr>
        <w:t xml:space="preserve"> receiver beams</w:t>
      </w:r>
    </w:p>
    <w:p w:rsidR="00E244CE" w:rsidRPr="009E7169" w:rsidRDefault="00E244CE" w:rsidP="00E244CE">
      <w:pPr>
        <w:pStyle w:val="a8"/>
        <w:numPr>
          <w:ilvl w:val="2"/>
          <w:numId w:val="5"/>
        </w:numPr>
        <w:ind w:firstLineChars="0"/>
        <w:contextualSpacing/>
        <w:rPr>
          <w:rFonts w:eastAsia="MS Mincho"/>
          <w:i/>
          <w:sz w:val="22"/>
          <w:szCs w:val="22"/>
          <w:lang w:val="en-US"/>
        </w:rPr>
      </w:pPr>
      <w:r w:rsidRPr="009E7169">
        <w:rPr>
          <w:rFonts w:eastAsia="MS Mincho"/>
          <w:i/>
          <w:sz w:val="22"/>
          <w:szCs w:val="22"/>
        </w:rPr>
        <w:t>E.g. Periodic/Aperiodic downlink</w:t>
      </w:r>
      <w:r w:rsidRPr="009E7169">
        <w:rPr>
          <w:rFonts w:eastAsia="MS Mincho" w:hint="eastAsia"/>
          <w:i/>
          <w:sz w:val="22"/>
          <w:szCs w:val="22"/>
        </w:rPr>
        <w:t>/uplink</w:t>
      </w:r>
      <w:r w:rsidRPr="009E7169">
        <w:rPr>
          <w:rFonts w:eastAsia="MS Mincho"/>
          <w:i/>
          <w:sz w:val="22"/>
          <w:szCs w:val="22"/>
        </w:rPr>
        <w:t xml:space="preserve"> </w:t>
      </w:r>
      <w:r w:rsidRPr="009E7169">
        <w:rPr>
          <w:rFonts w:eastAsia="MS Mincho" w:hint="eastAsia"/>
          <w:i/>
          <w:sz w:val="22"/>
          <w:szCs w:val="22"/>
        </w:rPr>
        <w:t xml:space="preserve">TX/RX </w:t>
      </w:r>
      <w:r w:rsidRPr="009E7169">
        <w:rPr>
          <w:rFonts w:eastAsia="MS Mincho"/>
          <w:i/>
          <w:sz w:val="22"/>
          <w:szCs w:val="22"/>
        </w:rPr>
        <w:t>beam sweeping signals, where periodic signals may be semi-statically or dynamically configured (FFS)</w:t>
      </w:r>
    </w:p>
    <w:p w:rsidR="00E244CE" w:rsidRPr="009E7169" w:rsidRDefault="00E244CE" w:rsidP="00E244CE">
      <w:pPr>
        <w:pStyle w:val="a8"/>
        <w:numPr>
          <w:ilvl w:val="2"/>
          <w:numId w:val="5"/>
        </w:numPr>
        <w:ind w:firstLineChars="0"/>
        <w:contextualSpacing/>
        <w:rPr>
          <w:rFonts w:eastAsia="MS Mincho"/>
          <w:i/>
          <w:sz w:val="22"/>
          <w:szCs w:val="22"/>
          <w:lang w:val="en-US"/>
        </w:rPr>
      </w:pPr>
      <w:r w:rsidRPr="009E7169">
        <w:rPr>
          <w:rFonts w:eastAsia="MS Mincho"/>
          <w:i/>
          <w:sz w:val="22"/>
          <w:szCs w:val="22"/>
        </w:rPr>
        <w:t>E.g. UL sounding signals</w:t>
      </w:r>
    </w:p>
    <w:p w:rsidR="00E244CE" w:rsidRPr="009E7169" w:rsidRDefault="00E244CE" w:rsidP="00E244CE">
      <w:pPr>
        <w:pStyle w:val="a8"/>
        <w:numPr>
          <w:ilvl w:val="2"/>
          <w:numId w:val="5"/>
        </w:numPr>
        <w:ind w:firstLineChars="0"/>
        <w:contextualSpacing/>
        <w:rPr>
          <w:rFonts w:eastAsia="MS Mincho"/>
          <w:i/>
          <w:sz w:val="22"/>
          <w:szCs w:val="22"/>
          <w:lang w:val="en-US"/>
        </w:rPr>
      </w:pPr>
      <w:r w:rsidRPr="009E7169">
        <w:rPr>
          <w:rFonts w:eastAsia="MS Mincho" w:hint="eastAsia"/>
          <w:i/>
          <w:sz w:val="22"/>
          <w:szCs w:val="22"/>
        </w:rPr>
        <w:t>Other example is not precluded</w:t>
      </w:r>
    </w:p>
    <w:p w:rsidR="0029412D" w:rsidRDefault="00A61835" w:rsidP="0029412D">
      <w:pPr>
        <w:pStyle w:val="a6"/>
        <w:spacing w:before="120"/>
        <w:rPr>
          <w:rFonts w:eastAsiaTheme="minorEastAsia"/>
          <w:sz w:val="22"/>
          <w:szCs w:val="22"/>
          <w:lang w:eastAsia="zh-CN"/>
        </w:rPr>
      </w:pPr>
      <w:r w:rsidRPr="002109BC">
        <w:rPr>
          <w:rFonts w:hint="eastAsia"/>
          <w:sz w:val="22"/>
          <w:szCs w:val="22"/>
          <w:lang w:val="en-GB" w:eastAsia="zh-CN"/>
        </w:rPr>
        <w:t xml:space="preserve">In this contribution, we introduce </w:t>
      </w:r>
      <w:r w:rsidR="00E50C20" w:rsidRPr="002109BC">
        <w:rPr>
          <w:rFonts w:hint="eastAsia"/>
          <w:sz w:val="22"/>
          <w:szCs w:val="22"/>
          <w:lang w:val="en-GB" w:eastAsia="zh-CN"/>
        </w:rPr>
        <w:t xml:space="preserve">compressive sensing based </w:t>
      </w:r>
      <w:r w:rsidR="00E50C20" w:rsidRPr="002109BC">
        <w:rPr>
          <w:rFonts w:eastAsia="MS Mincho"/>
          <w:sz w:val="22"/>
          <w:szCs w:val="22"/>
        </w:rPr>
        <w:t>beam training</w:t>
      </w:r>
      <w:r w:rsidR="00E50C20" w:rsidRPr="002109BC">
        <w:rPr>
          <w:rFonts w:eastAsiaTheme="minorEastAsia" w:hint="eastAsia"/>
          <w:sz w:val="22"/>
          <w:szCs w:val="22"/>
          <w:lang w:eastAsia="zh-CN"/>
        </w:rPr>
        <w:t xml:space="preserve"> method, which </w:t>
      </w:r>
      <w:r w:rsidR="00D0415E" w:rsidRPr="002109BC">
        <w:rPr>
          <w:rFonts w:eastAsiaTheme="minorEastAsia" w:hint="eastAsia"/>
          <w:sz w:val="22"/>
          <w:szCs w:val="22"/>
          <w:lang w:eastAsia="zh-CN"/>
        </w:rPr>
        <w:t>can significantly reduce the training overhead.</w:t>
      </w:r>
    </w:p>
    <w:p w:rsidR="00244A96" w:rsidRPr="00B47494" w:rsidRDefault="00B47494" w:rsidP="00B47494">
      <w:pPr>
        <w:pStyle w:val="1"/>
        <w:keepLines w:val="0"/>
        <w:numPr>
          <w:ilvl w:val="0"/>
          <w:numId w:val="7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textAlignment w:val="auto"/>
        <w:rPr>
          <w:rFonts w:ascii="Times New Roman" w:eastAsia="MS Gothic" w:hAnsi="Times New Roman"/>
          <w:b/>
          <w:kern w:val="28"/>
          <w:sz w:val="28"/>
          <w:szCs w:val="24"/>
          <w:lang w:eastAsia="ja-JP"/>
        </w:rPr>
      </w:pPr>
      <w:r w:rsidRPr="00B47494">
        <w:rPr>
          <w:rFonts w:ascii="Times New Roman" w:eastAsia="MS Gothic" w:hAnsi="Times New Roman" w:hint="eastAsia"/>
          <w:b/>
          <w:kern w:val="28"/>
          <w:sz w:val="28"/>
          <w:szCs w:val="24"/>
          <w:lang w:eastAsia="ja-JP"/>
        </w:rPr>
        <w:t>Compressive sensing theory</w:t>
      </w:r>
    </w:p>
    <w:p w:rsidR="002C161D" w:rsidRPr="002109BC" w:rsidRDefault="00BB7ECC" w:rsidP="003101B0">
      <w:pPr>
        <w:jc w:val="both"/>
        <w:rPr>
          <w:sz w:val="22"/>
          <w:szCs w:val="22"/>
          <w:lang w:val="en-US" w:eastAsia="zh-CN"/>
        </w:rPr>
      </w:pPr>
      <w:r w:rsidRPr="002109BC">
        <w:rPr>
          <w:rFonts w:hint="eastAsia"/>
          <w:sz w:val="22"/>
          <w:szCs w:val="22"/>
          <w:lang w:val="en-US" w:eastAsia="zh-CN"/>
        </w:rPr>
        <w:t xml:space="preserve">The classical theory behind the encoding analogs into digital streams and decoding streams back into </w:t>
      </w:r>
      <w:r w:rsidR="00981461" w:rsidRPr="002109BC">
        <w:rPr>
          <w:rFonts w:hint="eastAsia"/>
          <w:sz w:val="22"/>
          <w:szCs w:val="22"/>
          <w:lang w:val="en-US" w:eastAsia="zh-CN"/>
        </w:rPr>
        <w:t xml:space="preserve">analogs </w:t>
      </w:r>
      <w:r w:rsidRPr="002109BC">
        <w:rPr>
          <w:rFonts w:hint="eastAsia"/>
          <w:sz w:val="22"/>
          <w:szCs w:val="22"/>
          <w:lang w:val="en-US" w:eastAsia="zh-CN"/>
        </w:rPr>
        <w:t xml:space="preserve">is based on the </w:t>
      </w:r>
      <w:r w:rsidR="000261B4" w:rsidRPr="002109BC">
        <w:rPr>
          <w:rFonts w:hint="eastAsia"/>
          <w:sz w:val="22"/>
          <w:szCs w:val="22"/>
          <w:lang w:val="en-US" w:eastAsia="zh-CN"/>
        </w:rPr>
        <w:t xml:space="preserve">famous </w:t>
      </w:r>
      <w:r w:rsidRPr="002109BC">
        <w:rPr>
          <w:rFonts w:hint="eastAsia"/>
          <w:sz w:val="22"/>
          <w:szCs w:val="22"/>
          <w:lang w:val="en-US" w:eastAsia="zh-CN"/>
        </w:rPr>
        <w:t>Shannon</w:t>
      </w:r>
      <w:r w:rsidR="00E001E1" w:rsidRPr="002109BC">
        <w:rPr>
          <w:rFonts w:hint="eastAsia"/>
          <w:sz w:val="22"/>
          <w:szCs w:val="22"/>
          <w:lang w:val="en-US" w:eastAsia="zh-CN"/>
        </w:rPr>
        <w:t>/</w:t>
      </w:r>
      <w:r w:rsidR="00E001E1" w:rsidRPr="002109BC">
        <w:rPr>
          <w:sz w:val="22"/>
          <w:szCs w:val="22"/>
          <w:lang w:val="en-US" w:eastAsia="zh-CN"/>
        </w:rPr>
        <w:t xml:space="preserve"> Nyquist</w:t>
      </w:r>
      <w:r w:rsidRPr="002109BC">
        <w:rPr>
          <w:rFonts w:hint="eastAsia"/>
          <w:sz w:val="22"/>
          <w:szCs w:val="22"/>
          <w:lang w:val="en-US" w:eastAsia="zh-CN"/>
        </w:rPr>
        <w:t xml:space="preserve"> Sampling Theorem.</w:t>
      </w:r>
      <w:r w:rsidR="00C95829" w:rsidRPr="002109BC">
        <w:rPr>
          <w:rFonts w:hint="eastAsia"/>
          <w:sz w:val="22"/>
          <w:szCs w:val="22"/>
          <w:lang w:val="en-US" w:eastAsia="zh-CN"/>
        </w:rPr>
        <w:t xml:space="preserve"> It tells us that in order</w:t>
      </w:r>
      <w:r w:rsidR="009D7EB5" w:rsidRPr="002109BC">
        <w:rPr>
          <w:sz w:val="22"/>
          <w:szCs w:val="22"/>
          <w:lang w:val="en-US" w:eastAsia="zh-CN"/>
        </w:rPr>
        <w:t xml:space="preserve"> </w:t>
      </w:r>
      <w:r w:rsidR="009D7EB5" w:rsidRPr="002109BC">
        <w:rPr>
          <w:rFonts w:hint="eastAsia"/>
          <w:sz w:val="22"/>
          <w:szCs w:val="22"/>
          <w:lang w:val="en-US" w:eastAsia="zh-CN"/>
        </w:rPr>
        <w:t>not</w:t>
      </w:r>
      <w:r w:rsidR="00C95829" w:rsidRPr="002109BC">
        <w:rPr>
          <w:rFonts w:hint="eastAsia"/>
          <w:sz w:val="22"/>
          <w:szCs w:val="22"/>
          <w:lang w:val="en-US" w:eastAsia="zh-CN"/>
        </w:rPr>
        <w:t xml:space="preserve"> to lose information</w:t>
      </w:r>
      <w:r w:rsidR="0090567C" w:rsidRPr="002109BC">
        <w:rPr>
          <w:rFonts w:hint="eastAsia"/>
          <w:sz w:val="22"/>
          <w:szCs w:val="22"/>
          <w:lang w:val="en-US" w:eastAsia="zh-CN"/>
        </w:rPr>
        <w:t>,</w:t>
      </w:r>
      <w:r w:rsidR="00C95829" w:rsidRPr="002109BC">
        <w:rPr>
          <w:rFonts w:hint="eastAsia"/>
          <w:sz w:val="22"/>
          <w:szCs w:val="22"/>
          <w:lang w:val="en-US" w:eastAsia="zh-CN"/>
        </w:rPr>
        <w:t xml:space="preserve"> we must </w:t>
      </w:r>
      <w:r w:rsidR="00C12F31" w:rsidRPr="002109BC">
        <w:rPr>
          <w:rFonts w:hint="eastAsia"/>
          <w:sz w:val="22"/>
          <w:szCs w:val="22"/>
          <w:lang w:val="en-US" w:eastAsia="zh-CN"/>
        </w:rPr>
        <w:t>sample</w:t>
      </w:r>
      <w:r w:rsidR="0090567C" w:rsidRPr="002109BC">
        <w:rPr>
          <w:rFonts w:hint="eastAsia"/>
          <w:sz w:val="22"/>
          <w:szCs w:val="22"/>
          <w:lang w:val="en-US" w:eastAsia="zh-CN"/>
        </w:rPr>
        <w:t xml:space="preserve"> the signal</w:t>
      </w:r>
      <w:r w:rsidR="00C12F31" w:rsidRPr="002109BC">
        <w:rPr>
          <w:rFonts w:hint="eastAsia"/>
          <w:sz w:val="22"/>
          <w:szCs w:val="22"/>
          <w:lang w:val="en-US" w:eastAsia="zh-CN"/>
        </w:rPr>
        <w:t xml:space="preserve"> at least two times faster than its bandwidth.</w:t>
      </w:r>
      <w:r w:rsidR="00C95829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90567C" w:rsidRPr="002109BC">
        <w:rPr>
          <w:rFonts w:hint="eastAsia"/>
          <w:sz w:val="22"/>
          <w:szCs w:val="22"/>
          <w:lang w:val="en-US" w:eastAsia="zh-CN"/>
        </w:rPr>
        <w:t xml:space="preserve">However, when the </w:t>
      </w:r>
      <w:r w:rsidR="00981461" w:rsidRPr="002109BC">
        <w:rPr>
          <w:rFonts w:hint="eastAsia"/>
          <w:sz w:val="22"/>
          <w:szCs w:val="22"/>
          <w:lang w:val="en-US" w:eastAsia="zh-CN"/>
        </w:rPr>
        <w:t xml:space="preserve">sampled </w:t>
      </w:r>
      <w:r w:rsidR="0090567C" w:rsidRPr="002109BC">
        <w:rPr>
          <w:rFonts w:hint="eastAsia"/>
          <w:sz w:val="22"/>
          <w:szCs w:val="22"/>
          <w:lang w:val="en-US" w:eastAsia="zh-CN"/>
        </w:rPr>
        <w:t>signal is sparse</w:t>
      </w:r>
      <w:r w:rsidR="008B3B3B" w:rsidRPr="002109BC">
        <w:rPr>
          <w:rFonts w:hint="eastAsia"/>
          <w:sz w:val="22"/>
          <w:szCs w:val="22"/>
          <w:lang w:val="en-US" w:eastAsia="zh-CN"/>
        </w:rPr>
        <w:t>(only a few elements of the digital bits are none-zero)</w:t>
      </w:r>
      <w:r w:rsidR="0090567C" w:rsidRPr="002109BC">
        <w:rPr>
          <w:rFonts w:hint="eastAsia"/>
          <w:sz w:val="22"/>
          <w:szCs w:val="22"/>
          <w:lang w:val="en-US" w:eastAsia="zh-CN"/>
        </w:rPr>
        <w:t xml:space="preserve"> or </w:t>
      </w:r>
      <w:r w:rsidR="008B3B3B" w:rsidRPr="002109BC">
        <w:rPr>
          <w:sz w:val="22"/>
          <w:szCs w:val="22"/>
          <w:lang w:val="en-US" w:eastAsia="zh-CN"/>
        </w:rPr>
        <w:t>approximately sparse</w:t>
      </w:r>
      <w:r w:rsidR="00981461" w:rsidRPr="002109BC">
        <w:rPr>
          <w:rFonts w:hint="eastAsia"/>
          <w:sz w:val="22"/>
          <w:szCs w:val="22"/>
          <w:lang w:val="en-US" w:eastAsia="zh-CN"/>
        </w:rPr>
        <w:t xml:space="preserve">, </w:t>
      </w:r>
      <w:r w:rsidR="002C161D" w:rsidRPr="002109BC">
        <w:rPr>
          <w:rFonts w:hint="eastAsia"/>
          <w:sz w:val="22"/>
          <w:szCs w:val="22"/>
          <w:lang w:val="en-US" w:eastAsia="zh-CN"/>
        </w:rPr>
        <w:t xml:space="preserve">it is possible to introduce a new sampling and processing method to </w:t>
      </w:r>
      <w:r w:rsidR="002C161D" w:rsidRPr="002109BC">
        <w:rPr>
          <w:rFonts w:eastAsiaTheme="minorEastAsia" w:hint="eastAsia"/>
          <w:sz w:val="22"/>
          <w:szCs w:val="22"/>
          <w:lang w:eastAsia="zh-CN"/>
        </w:rPr>
        <w:t>significantly reduce the sampling</w:t>
      </w:r>
      <w:r w:rsidR="000261B4" w:rsidRPr="002109BC">
        <w:rPr>
          <w:rFonts w:eastAsiaTheme="minorEastAsia" w:hint="eastAsia"/>
          <w:sz w:val="22"/>
          <w:szCs w:val="22"/>
          <w:lang w:eastAsia="zh-CN"/>
        </w:rPr>
        <w:t xml:space="preserve"> rate, which is called </w:t>
      </w:r>
      <w:r w:rsidR="000261B4" w:rsidRPr="002109BC">
        <w:rPr>
          <w:rFonts w:hint="eastAsia"/>
          <w:sz w:val="22"/>
          <w:szCs w:val="22"/>
          <w:lang w:eastAsia="zh-CN"/>
        </w:rPr>
        <w:t>compressive sensing</w:t>
      </w:r>
      <w:r w:rsidR="000261B4" w:rsidRPr="002109BC">
        <w:rPr>
          <w:rFonts w:eastAsiaTheme="minorEastAsia" w:hint="eastAsia"/>
          <w:sz w:val="22"/>
          <w:szCs w:val="22"/>
          <w:lang w:eastAsia="zh-CN"/>
        </w:rPr>
        <w:t>.</w:t>
      </w:r>
    </w:p>
    <w:p w:rsidR="002C161D" w:rsidRPr="002109BC" w:rsidRDefault="000261B4" w:rsidP="002C161D">
      <w:pPr>
        <w:jc w:val="both"/>
        <w:rPr>
          <w:sz w:val="22"/>
          <w:szCs w:val="22"/>
          <w:lang w:val="en-US" w:eastAsia="zh-CN"/>
        </w:rPr>
      </w:pPr>
      <w:r w:rsidRPr="002109BC">
        <w:rPr>
          <w:sz w:val="22"/>
          <w:szCs w:val="22"/>
          <w:lang w:val="en-US" w:eastAsia="zh-CN"/>
        </w:rPr>
        <w:t>Compressive sensing</w:t>
      </w:r>
      <w:r w:rsidRPr="002109BC">
        <w:rPr>
          <w:rFonts w:hint="eastAsia"/>
          <w:sz w:val="22"/>
          <w:szCs w:val="22"/>
          <w:lang w:val="en-US" w:eastAsia="zh-CN"/>
        </w:rPr>
        <w:t xml:space="preserve"> has been widely studied in</w:t>
      </w:r>
      <w:r w:rsidRPr="002109BC">
        <w:rPr>
          <w:sz w:val="22"/>
          <w:szCs w:val="22"/>
          <w:lang w:val="en-US" w:eastAsia="zh-CN"/>
        </w:rPr>
        <w:t xml:space="preserve"> signal processing, statistics, and</w:t>
      </w:r>
      <w:r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Pr="002109BC">
        <w:rPr>
          <w:sz w:val="22"/>
          <w:szCs w:val="22"/>
          <w:lang w:val="en-US" w:eastAsia="zh-CN"/>
        </w:rPr>
        <w:t>computational harmonic analysis</w:t>
      </w:r>
      <w:r w:rsidRPr="002109BC">
        <w:rPr>
          <w:rFonts w:hint="eastAsia"/>
          <w:sz w:val="22"/>
          <w:szCs w:val="22"/>
          <w:lang w:val="en-US" w:eastAsia="zh-CN"/>
        </w:rPr>
        <w:t xml:space="preserve"> etc</w:t>
      </w:r>
      <w:r w:rsidR="00A561F4" w:rsidRPr="002109BC">
        <w:rPr>
          <w:rFonts w:hint="eastAsia"/>
          <w:sz w:val="22"/>
          <w:szCs w:val="22"/>
          <w:lang w:val="en-US" w:eastAsia="zh-CN"/>
        </w:rPr>
        <w:t>. See [2]</w:t>
      </w:r>
      <w:r w:rsidR="00085EA2" w:rsidRPr="002109BC">
        <w:rPr>
          <w:rFonts w:hint="eastAsia"/>
          <w:sz w:val="22"/>
          <w:szCs w:val="22"/>
          <w:lang w:val="en-US" w:eastAsia="zh-CN"/>
        </w:rPr>
        <w:t xml:space="preserve"> [3]</w:t>
      </w:r>
      <w:r w:rsidR="00A561F4" w:rsidRPr="002109BC">
        <w:rPr>
          <w:rFonts w:hint="eastAsia"/>
          <w:sz w:val="22"/>
          <w:szCs w:val="22"/>
          <w:lang w:val="en-US" w:eastAsia="zh-CN"/>
        </w:rPr>
        <w:t xml:space="preserve"> for a detailed description of compressive sensing theory.</w:t>
      </w:r>
      <w:r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2C161D" w:rsidRPr="002109BC">
        <w:rPr>
          <w:sz w:val="22"/>
          <w:szCs w:val="22"/>
          <w:lang w:val="en-US" w:eastAsia="zh-CN"/>
        </w:rPr>
        <w:t>In</w:t>
      </w:r>
      <w:r w:rsidR="002C161D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2C161D" w:rsidRPr="002109BC">
        <w:rPr>
          <w:sz w:val="22"/>
          <w:szCs w:val="22"/>
          <w:lang w:val="en-US" w:eastAsia="zh-CN"/>
        </w:rPr>
        <w:t xml:space="preserve">order to review the theoretical </w:t>
      </w:r>
      <w:r w:rsidRPr="002109BC">
        <w:rPr>
          <w:sz w:val="22"/>
          <w:szCs w:val="22"/>
          <w:lang w:val="en-US" w:eastAsia="zh-CN"/>
        </w:rPr>
        <w:t>principle</w:t>
      </w:r>
      <w:r w:rsidR="002C161D" w:rsidRPr="002109BC">
        <w:rPr>
          <w:sz w:val="22"/>
          <w:szCs w:val="22"/>
          <w:lang w:val="en-US" w:eastAsia="zh-CN"/>
        </w:rPr>
        <w:t>, consider</w:t>
      </w:r>
      <w:r w:rsidR="00723AC2" w:rsidRPr="002109BC">
        <w:rPr>
          <w:rFonts w:hint="eastAsia"/>
          <w:sz w:val="22"/>
          <w:szCs w:val="22"/>
          <w:lang w:val="en-US" w:eastAsia="zh-CN"/>
        </w:rPr>
        <w:t xml:space="preserve"> a </w:t>
      </w:r>
      <w:r w:rsidR="002C161D" w:rsidRPr="002109BC">
        <w:rPr>
          <w:sz w:val="22"/>
          <w:szCs w:val="22"/>
          <w:lang w:val="en-US" w:eastAsia="zh-CN"/>
        </w:rPr>
        <w:t>linear measurement model</w:t>
      </w:r>
    </w:p>
    <w:p w:rsidR="00723AC2" w:rsidRPr="002109BC" w:rsidRDefault="008B3B3B" w:rsidP="002C161D">
      <w:pPr>
        <w:jc w:val="both"/>
        <w:rPr>
          <w:sz w:val="22"/>
          <w:szCs w:val="22"/>
          <w:lang w:val="en-US"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2"/>
              <w:szCs w:val="22"/>
              <w:lang w:val="en-US" w:eastAsia="zh-CN"/>
            </w:rPr>
            <m:t>y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  <w:lang w:val="en-US" w:eastAsia="zh-CN"/>
            </w:rPr>
            <m:t>=</m:t>
          </m:r>
          <m:r>
            <m:rPr>
              <m:sty m:val="b"/>
            </m:rPr>
            <w:rPr>
              <w:rFonts w:ascii="Cambria Math" w:hAnsi="Cambria Math"/>
              <w:sz w:val="22"/>
              <w:szCs w:val="22"/>
              <w:lang w:val="en-US" w:eastAsia="zh-CN"/>
            </w:rPr>
            <m:t>Tx+n</m:t>
          </m:r>
        </m:oMath>
      </m:oMathPara>
    </w:p>
    <w:p w:rsidR="007E7FE1" w:rsidRPr="002109BC" w:rsidRDefault="00723AC2" w:rsidP="0029412D">
      <w:pPr>
        <w:jc w:val="both"/>
        <w:rPr>
          <w:sz w:val="22"/>
          <w:szCs w:val="22"/>
          <w:lang w:val="en-US" w:eastAsia="zh-CN"/>
        </w:rPr>
      </w:pPr>
      <w:r w:rsidRPr="002109BC">
        <w:rPr>
          <w:sz w:val="22"/>
          <w:szCs w:val="22"/>
          <w:lang w:val="en-US" w:eastAsia="zh-CN"/>
        </w:rPr>
        <w:lastRenderedPageBreak/>
        <w:t>W</w:t>
      </w:r>
      <w:r w:rsidR="002C161D" w:rsidRPr="002109BC">
        <w:rPr>
          <w:rFonts w:hint="eastAsia"/>
          <w:sz w:val="22"/>
          <w:szCs w:val="22"/>
          <w:lang w:val="en-US" w:eastAsia="zh-CN"/>
        </w:rPr>
        <w:t>here</w:t>
      </w:r>
      <w:r w:rsidRPr="002109BC">
        <w:rPr>
          <w:rFonts w:hint="eastAsia"/>
          <w:sz w:val="22"/>
          <w:szCs w:val="22"/>
          <w:lang w:val="en-US"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T</m:t>
        </m:r>
      </m:oMath>
      <w:r w:rsidR="002C161D" w:rsidRPr="002109BC">
        <w:rPr>
          <w:rFonts w:hint="eastAsia"/>
          <w:sz w:val="22"/>
          <w:szCs w:val="22"/>
          <w:lang w:val="en-US" w:eastAsia="zh-CN"/>
        </w:rPr>
        <w:t xml:space="preserve"> is a known measurement </w:t>
      </w:r>
      <w:r w:rsidRPr="002109BC">
        <w:rPr>
          <w:rFonts w:hint="eastAsia"/>
          <w:sz w:val="22"/>
          <w:szCs w:val="22"/>
          <w:lang w:val="en-US" w:eastAsia="zh-CN"/>
        </w:rPr>
        <w:t xml:space="preserve">matrix </w:t>
      </w:r>
      <w:r w:rsidRPr="002109BC">
        <w:rPr>
          <w:sz w:val="22"/>
          <w:szCs w:val="22"/>
          <w:lang w:val="en-US" w:eastAsia="zh-CN"/>
        </w:rPr>
        <w:t>comprised of the measurement</w:t>
      </w:r>
      <w:r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Pr="002109BC">
        <w:rPr>
          <w:sz w:val="22"/>
          <w:szCs w:val="22"/>
          <w:lang w:val="en-US" w:eastAsia="zh-CN"/>
        </w:rPr>
        <w:t>vectors as its rows</w:t>
      </w:r>
      <w:r w:rsidR="002C161D" w:rsidRPr="002109BC">
        <w:rPr>
          <w:rFonts w:hint="eastAsia"/>
          <w:sz w:val="22"/>
          <w:szCs w:val="22"/>
          <w:lang w:val="en-US" w:eastAsia="zh-CN"/>
        </w:rPr>
        <w:t xml:space="preserve">,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x</m:t>
        </m:r>
      </m:oMath>
      <w:r w:rsidRPr="002109BC">
        <w:rPr>
          <w:rFonts w:hint="eastAsia"/>
          <w:b/>
          <w:sz w:val="22"/>
          <w:szCs w:val="22"/>
          <w:lang w:val="en-US" w:eastAsia="zh-CN"/>
        </w:rPr>
        <w:t xml:space="preserve"> </w:t>
      </w:r>
      <w:r w:rsidR="002C161D" w:rsidRPr="002109BC">
        <w:rPr>
          <w:rFonts w:hint="eastAsia"/>
          <w:sz w:val="22"/>
          <w:szCs w:val="22"/>
          <w:lang w:val="en-US" w:eastAsia="zh-CN"/>
        </w:rPr>
        <w:t xml:space="preserve">is an unknown vector, and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n</m:t>
        </m:r>
      </m:oMath>
      <w:r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2C161D" w:rsidRPr="002109BC">
        <w:rPr>
          <w:rFonts w:hint="eastAsia"/>
          <w:sz w:val="22"/>
          <w:szCs w:val="22"/>
          <w:lang w:val="en-US" w:eastAsia="zh-CN"/>
        </w:rPr>
        <w:t>is stochastic noise</w:t>
      </w:r>
      <w:r w:rsidR="008B3B3B" w:rsidRPr="002109BC">
        <w:rPr>
          <w:rFonts w:hint="eastAsia"/>
          <w:sz w:val="22"/>
          <w:szCs w:val="22"/>
          <w:lang w:val="en-US" w:eastAsia="zh-CN"/>
        </w:rPr>
        <w:t>.</w:t>
      </w:r>
      <w:r w:rsidR="008B3B3B" w:rsidRPr="002109BC">
        <w:rPr>
          <w:sz w:val="22"/>
          <w:szCs w:val="22"/>
          <w:lang w:val="en-US" w:eastAsia="zh-CN"/>
        </w:rPr>
        <w:t xml:space="preserve"> </w:t>
      </w:r>
      <w:r w:rsidR="008B3B3B" w:rsidRPr="002109BC">
        <w:rPr>
          <w:rFonts w:hint="eastAsia"/>
          <w:sz w:val="22"/>
          <w:szCs w:val="22"/>
          <w:lang w:val="en-US" w:eastAsia="zh-CN"/>
        </w:rPr>
        <w:t>T</w:t>
      </w:r>
      <w:r w:rsidR="008B3B3B" w:rsidRPr="002109BC">
        <w:rPr>
          <w:sz w:val="22"/>
          <w:szCs w:val="22"/>
          <w:lang w:val="en-US" w:eastAsia="zh-CN"/>
        </w:rPr>
        <w:t xml:space="preserve">he goal is to reliably reconstruct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x</m:t>
        </m:r>
      </m:oMath>
      <w:r w:rsidR="008B3B3B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8B3B3B" w:rsidRPr="002109BC">
        <w:rPr>
          <w:sz w:val="22"/>
          <w:szCs w:val="22"/>
          <w:lang w:val="en-US" w:eastAsia="zh-CN"/>
        </w:rPr>
        <w:t xml:space="preserve">from the knowledge of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y</m:t>
        </m:r>
      </m:oMath>
      <w:r w:rsidR="008B3B3B" w:rsidRPr="002109BC">
        <w:rPr>
          <w:sz w:val="22"/>
          <w:szCs w:val="22"/>
          <w:lang w:val="en-US" w:eastAsia="zh-CN"/>
        </w:rPr>
        <w:t xml:space="preserve"> and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T</m:t>
        </m:r>
      </m:oMath>
      <w:r w:rsidR="002C161D" w:rsidRPr="002109BC">
        <w:rPr>
          <w:rFonts w:hint="eastAsia"/>
          <w:sz w:val="22"/>
          <w:szCs w:val="22"/>
          <w:lang w:val="en-US" w:eastAsia="zh-CN"/>
        </w:rPr>
        <w:t xml:space="preserve">. </w:t>
      </w:r>
      <w:r w:rsidR="002C161D" w:rsidRPr="002109BC">
        <w:rPr>
          <w:sz w:val="22"/>
          <w:szCs w:val="22"/>
          <w:lang w:val="en-US" w:eastAsia="zh-CN"/>
        </w:rPr>
        <w:t xml:space="preserve">One of the central tenets of </w:t>
      </w:r>
      <w:r w:rsidR="008B3B3B" w:rsidRPr="002109BC">
        <w:rPr>
          <w:rFonts w:hint="eastAsia"/>
          <w:sz w:val="22"/>
          <w:szCs w:val="22"/>
          <w:lang w:eastAsia="zh-CN"/>
        </w:rPr>
        <w:t>compressive sensing</w:t>
      </w:r>
      <w:r w:rsidR="002C161D" w:rsidRPr="002109BC">
        <w:rPr>
          <w:sz w:val="22"/>
          <w:szCs w:val="22"/>
          <w:lang w:val="en-US" w:eastAsia="zh-CN"/>
        </w:rPr>
        <w:t xml:space="preserve"> theory is that if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x</m:t>
        </m:r>
      </m:oMath>
      <w:r w:rsidR="002C161D" w:rsidRPr="002109BC">
        <w:rPr>
          <w:sz w:val="22"/>
          <w:szCs w:val="22"/>
          <w:lang w:val="en-US" w:eastAsia="zh-CN"/>
        </w:rPr>
        <w:t xml:space="preserve"> is sparse</w:t>
      </w:r>
      <w:r w:rsidR="008B3B3B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2C161D" w:rsidRPr="002109BC">
        <w:rPr>
          <w:sz w:val="22"/>
          <w:szCs w:val="22"/>
          <w:lang w:val="en-US" w:eastAsia="zh-CN"/>
        </w:rPr>
        <w:t>or approximately sparse, then</w:t>
      </w:r>
      <w:r w:rsidR="002C161D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2C161D" w:rsidRPr="002109BC">
        <w:rPr>
          <w:sz w:val="22"/>
          <w:szCs w:val="22"/>
          <w:lang w:val="en-US" w:eastAsia="zh-CN"/>
        </w:rPr>
        <w:t xml:space="preserve">a relatively small number—typically much smaller than </w:t>
      </w:r>
      <w:r w:rsidR="008B3B3B" w:rsidRPr="002109BC">
        <w:rPr>
          <w:rFonts w:hint="eastAsia"/>
          <w:sz w:val="22"/>
          <w:szCs w:val="22"/>
          <w:lang w:val="en-US" w:eastAsia="zh-CN"/>
        </w:rPr>
        <w:t xml:space="preserve">the length of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x</m:t>
        </m:r>
      </m:oMath>
      <w:r w:rsidR="002C161D" w:rsidRPr="002109BC">
        <w:rPr>
          <w:sz w:val="22"/>
          <w:szCs w:val="22"/>
          <w:lang w:val="en-US" w:eastAsia="zh-CN"/>
        </w:rPr>
        <w:t>—of</w:t>
      </w:r>
      <w:r w:rsidR="002C161D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2C161D" w:rsidRPr="002109BC">
        <w:rPr>
          <w:sz w:val="22"/>
          <w:szCs w:val="22"/>
          <w:lang w:val="en-US" w:eastAsia="zh-CN"/>
        </w:rPr>
        <w:t>appropriately designed measurement vectors can capture most</w:t>
      </w:r>
      <w:r w:rsidR="002C161D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2C161D" w:rsidRPr="002109BC">
        <w:rPr>
          <w:sz w:val="22"/>
          <w:szCs w:val="22"/>
          <w:lang w:val="en-US" w:eastAsia="zh-CN"/>
        </w:rPr>
        <w:t xml:space="preserve">of its salient information. </w:t>
      </w:r>
    </w:p>
    <w:p w:rsidR="007E7FE1" w:rsidRPr="002109BC" w:rsidRDefault="002C161D" w:rsidP="007E7FE1">
      <w:pPr>
        <w:jc w:val="both"/>
        <w:rPr>
          <w:sz w:val="22"/>
          <w:szCs w:val="22"/>
          <w:lang w:eastAsia="zh-CN"/>
        </w:rPr>
      </w:pPr>
      <w:r w:rsidRPr="002109BC">
        <w:rPr>
          <w:sz w:val="22"/>
          <w:szCs w:val="22"/>
          <w:lang w:val="en-US" w:eastAsia="zh-CN"/>
        </w:rPr>
        <w:t>In addition, recent theoretical results</w:t>
      </w:r>
      <w:r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Pr="002109BC">
        <w:rPr>
          <w:sz w:val="22"/>
          <w:szCs w:val="22"/>
          <w:lang w:val="en-US" w:eastAsia="zh-CN"/>
        </w:rPr>
        <w:t>have established that</w:t>
      </w:r>
      <w:r w:rsidR="000B2680" w:rsidRPr="002109BC">
        <w:rPr>
          <w:rFonts w:hint="eastAsia"/>
          <w:sz w:val="22"/>
          <w:szCs w:val="22"/>
          <w:lang w:val="en-US" w:eastAsia="zh-CN"/>
        </w:rPr>
        <w:t xml:space="preserve"> if the measurement matrix </w:t>
      </w:r>
      <w:r w:rsidR="00E84B90" w:rsidRPr="002109BC">
        <w:rPr>
          <w:rFonts w:hint="eastAsia"/>
          <w:sz w:val="22"/>
          <w:szCs w:val="22"/>
          <w:lang w:val="en-US" w:eastAsia="zh-CN"/>
        </w:rPr>
        <w:t xml:space="preserve">obeys the </w:t>
      </w:r>
      <w:r w:rsidR="00E84B90" w:rsidRPr="002109BC">
        <w:rPr>
          <w:sz w:val="22"/>
          <w:szCs w:val="22"/>
          <w:lang w:val="en-US" w:eastAsia="zh-CN"/>
        </w:rPr>
        <w:t>restricted isometry</w:t>
      </w:r>
      <w:r w:rsidR="00E84B90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E84B90" w:rsidRPr="002109BC">
        <w:rPr>
          <w:sz w:val="22"/>
          <w:szCs w:val="22"/>
          <w:lang w:val="en-US" w:eastAsia="zh-CN"/>
        </w:rPr>
        <w:t>property</w:t>
      </w:r>
      <w:r w:rsidR="007E7FE1" w:rsidRPr="002109BC">
        <w:rPr>
          <w:rFonts w:hint="eastAsia"/>
          <w:sz w:val="22"/>
          <w:szCs w:val="22"/>
          <w:lang w:val="en-US" w:eastAsia="zh-CN"/>
        </w:rPr>
        <w:t xml:space="preserve"> (RIP)</w:t>
      </w:r>
      <w:r w:rsidR="000B2680" w:rsidRPr="002109BC">
        <w:rPr>
          <w:rFonts w:hint="eastAsia"/>
          <w:sz w:val="22"/>
          <w:szCs w:val="22"/>
          <w:lang w:val="en-US" w:eastAsia="zh-CN"/>
        </w:rPr>
        <w:t>,</w:t>
      </w:r>
      <w:r w:rsidRPr="002109BC">
        <w:rPr>
          <w:sz w:val="22"/>
          <w:szCs w:val="22"/>
          <w:lang w:val="en-US"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x</m:t>
        </m:r>
      </m:oMath>
      <w:r w:rsidRPr="002109BC">
        <w:rPr>
          <w:sz w:val="22"/>
          <w:szCs w:val="22"/>
          <w:lang w:val="en-US" w:eastAsia="zh-CN"/>
        </w:rPr>
        <w:t xml:space="preserve"> in this case can be reliably reconstructed from</w:t>
      </w:r>
      <w:r w:rsidR="007E7FE1" w:rsidRPr="002109BC">
        <w:rPr>
          <w:rFonts w:hint="eastAsia"/>
          <w:sz w:val="22"/>
          <w:szCs w:val="22"/>
          <w:lang w:val="en-US"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y</m:t>
        </m:r>
      </m:oMath>
      <w:r w:rsidR="007E7FE1" w:rsidRPr="002109BC">
        <w:rPr>
          <w:rFonts w:hint="eastAsia"/>
          <w:sz w:val="22"/>
          <w:szCs w:val="22"/>
          <w:lang w:eastAsia="zh-CN"/>
        </w:rPr>
        <w:t xml:space="preserve">. </w:t>
      </w:r>
      <w:r w:rsidR="007E7FE1" w:rsidRPr="002109BC">
        <w:rPr>
          <w:sz w:val="22"/>
          <w:szCs w:val="22"/>
          <w:lang w:eastAsia="zh-CN"/>
        </w:rPr>
        <w:t>I</w:t>
      </w:r>
      <w:r w:rsidR="007E7FE1" w:rsidRPr="002109BC">
        <w:rPr>
          <w:rFonts w:hint="eastAsia"/>
          <w:sz w:val="22"/>
          <w:szCs w:val="22"/>
          <w:lang w:eastAsia="zh-CN"/>
        </w:rPr>
        <w:t xml:space="preserve">t has been proved that </w:t>
      </w:r>
      <w:r w:rsidR="007E7FE1" w:rsidRPr="002109BC">
        <w:rPr>
          <w:sz w:val="22"/>
          <w:szCs w:val="22"/>
          <w:lang w:eastAsia="zh-CN"/>
        </w:rPr>
        <w:t>independent and identically distributed Gaussian</w:t>
      </w:r>
      <w:r w:rsidR="007E7FE1" w:rsidRPr="002109BC">
        <w:rPr>
          <w:rFonts w:hint="eastAsia"/>
          <w:sz w:val="22"/>
          <w:szCs w:val="22"/>
          <w:lang w:eastAsia="zh-CN"/>
        </w:rPr>
        <w:t xml:space="preserve"> random matrix can meet the requirement of RIP, other measurement </w:t>
      </w:r>
      <w:r w:rsidR="007E7FE1" w:rsidRPr="002109BC">
        <w:rPr>
          <w:sz w:val="22"/>
          <w:szCs w:val="22"/>
          <w:lang w:eastAsia="zh-CN"/>
        </w:rPr>
        <w:t>matrices</w:t>
      </w:r>
      <w:r w:rsidR="007E7FE1" w:rsidRPr="002109BC">
        <w:rPr>
          <w:rFonts w:hint="eastAsia"/>
          <w:sz w:val="22"/>
          <w:szCs w:val="22"/>
          <w:lang w:eastAsia="zh-CN"/>
        </w:rPr>
        <w:t xml:space="preserve"> can also be considered, e.g. </w:t>
      </w:r>
      <w:r w:rsidR="007E7FE1" w:rsidRPr="002109BC">
        <w:rPr>
          <w:sz w:val="22"/>
          <w:szCs w:val="22"/>
          <w:lang w:eastAsia="zh-CN"/>
        </w:rPr>
        <w:t>Bernoulli, random partial Fourier or scrambled block Hadamard ensembles, etc.</w:t>
      </w:r>
    </w:p>
    <w:p w:rsidR="007A3244" w:rsidRDefault="008506CF" w:rsidP="0029412D">
      <w:pPr>
        <w:jc w:val="both"/>
        <w:rPr>
          <w:sz w:val="22"/>
          <w:szCs w:val="22"/>
          <w:lang w:val="en-US" w:eastAsia="zh-CN"/>
        </w:rPr>
      </w:pPr>
      <w:r w:rsidRPr="002109BC">
        <w:rPr>
          <w:sz w:val="22"/>
          <w:szCs w:val="22"/>
          <w:lang w:val="en-US" w:eastAsia="zh-CN"/>
        </w:rPr>
        <w:t>T</w:t>
      </w:r>
      <w:r w:rsidRPr="002109BC">
        <w:rPr>
          <w:rFonts w:hint="eastAsia"/>
          <w:sz w:val="22"/>
          <w:szCs w:val="22"/>
          <w:lang w:val="en-US" w:eastAsia="zh-CN"/>
        </w:rPr>
        <w:t xml:space="preserve">o achieve a robust </w:t>
      </w:r>
      <w:r w:rsidRPr="002109BC">
        <w:rPr>
          <w:sz w:val="22"/>
          <w:szCs w:val="22"/>
          <w:lang w:val="en-US" w:eastAsia="zh-CN"/>
        </w:rPr>
        <w:t>reconstruc</w:t>
      </w:r>
      <w:r w:rsidRPr="002109BC">
        <w:rPr>
          <w:rFonts w:hint="eastAsia"/>
          <w:sz w:val="22"/>
          <w:szCs w:val="22"/>
          <w:lang w:val="en-US" w:eastAsia="zh-CN"/>
        </w:rPr>
        <w:t xml:space="preserve">tion of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x</m:t>
        </m:r>
      </m:oMath>
      <w:r w:rsidRPr="002109BC">
        <w:rPr>
          <w:rFonts w:hint="eastAsia"/>
          <w:sz w:val="22"/>
          <w:szCs w:val="22"/>
          <w:lang w:val="en-US" w:eastAsia="zh-CN"/>
        </w:rPr>
        <w:t>, Candes[</w:t>
      </w:r>
      <w:r w:rsidR="00046BBB" w:rsidRPr="002109BC">
        <w:rPr>
          <w:rFonts w:hint="eastAsia"/>
          <w:sz w:val="22"/>
          <w:szCs w:val="22"/>
          <w:lang w:val="en-US" w:eastAsia="zh-CN"/>
        </w:rPr>
        <w:t>4</w:t>
      </w:r>
      <w:r w:rsidRPr="002109BC">
        <w:rPr>
          <w:rFonts w:hint="eastAsia"/>
          <w:sz w:val="22"/>
          <w:szCs w:val="22"/>
          <w:lang w:val="en-US" w:eastAsia="zh-CN"/>
        </w:rPr>
        <w:t xml:space="preserve">] pointed out that if the number of measurement time is </w:t>
      </w:r>
      <w:r w:rsidR="00046BBB" w:rsidRPr="002109BC">
        <w:rPr>
          <w:rFonts w:hint="eastAsia"/>
          <w:sz w:val="22"/>
          <w:szCs w:val="22"/>
          <w:lang w:val="en-US" w:eastAsia="zh-CN"/>
        </w:rPr>
        <w:t xml:space="preserve">more than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zh-CN"/>
          </w:rPr>
          <m:t>cKlog(N/K)</m:t>
        </m:r>
      </m:oMath>
      <w:r w:rsidR="00046BBB" w:rsidRPr="002109BC">
        <w:rPr>
          <w:rFonts w:hint="eastAsia"/>
          <w:sz w:val="22"/>
          <w:szCs w:val="22"/>
          <w:lang w:val="en-US"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zh-CN"/>
          </w:rPr>
          <m:t>c&gt;</m:t>
        </m:r>
        <m:r>
          <w:rPr>
            <w:rFonts w:ascii="Cambria Math" w:hAnsi="Cambria Math"/>
            <w:sz w:val="22"/>
            <w:szCs w:val="22"/>
            <w:lang w:val="en-US" w:eastAsia="zh-CN"/>
          </w:rPr>
          <m:t>0</m:t>
        </m:r>
      </m:oMath>
      <w:r w:rsidR="00046BBB" w:rsidRPr="002109BC">
        <w:rPr>
          <w:rFonts w:hint="eastAsia"/>
          <w:sz w:val="22"/>
          <w:szCs w:val="22"/>
          <w:lang w:val="en-US" w:eastAsia="zh-CN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zh-CN"/>
          </w:rPr>
          <m:t xml:space="preserve"> K</m:t>
        </m:r>
      </m:oMath>
      <w:r w:rsidR="00046BBB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8364C1" w:rsidRPr="002109BC">
        <w:rPr>
          <w:rFonts w:hint="eastAsia"/>
          <w:sz w:val="22"/>
          <w:szCs w:val="22"/>
          <w:lang w:val="en-US" w:eastAsia="zh-CN"/>
        </w:rPr>
        <w:t xml:space="preserve">is the sparsity level, </w:t>
      </w:r>
      <w:r w:rsidR="00046BBB" w:rsidRPr="002109BC">
        <w:rPr>
          <w:rFonts w:hint="eastAsia"/>
          <w:sz w:val="22"/>
          <w:szCs w:val="22"/>
          <w:lang w:val="en-US" w:eastAsia="zh-CN"/>
        </w:rPr>
        <w:t xml:space="preserve">N is the </w:t>
      </w:r>
      <w:r w:rsidR="00046BBB" w:rsidRPr="002109BC">
        <w:rPr>
          <w:sz w:val="22"/>
          <w:szCs w:val="22"/>
          <w:lang w:val="en-US" w:eastAsia="zh-CN"/>
        </w:rPr>
        <w:t>length</w:t>
      </w:r>
      <w:r w:rsidR="00046BBB" w:rsidRPr="002109BC">
        <w:rPr>
          <w:rFonts w:hint="eastAsia"/>
          <w:sz w:val="22"/>
          <w:szCs w:val="22"/>
          <w:lang w:val="en-US" w:eastAsia="zh-CN"/>
        </w:rPr>
        <w:t xml:space="preserve"> of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x</m:t>
        </m:r>
      </m:oMath>
      <w:r w:rsidR="00046BBB" w:rsidRPr="002109BC">
        <w:rPr>
          <w:rFonts w:hint="eastAsia"/>
          <w:sz w:val="22"/>
          <w:szCs w:val="22"/>
          <w:lang w:val="en-US" w:eastAsia="zh-CN"/>
        </w:rPr>
        <w:t xml:space="preserve">, then </w:t>
      </w:r>
      <w:r w:rsidR="00212912" w:rsidRPr="002109BC">
        <w:rPr>
          <w:rFonts w:hint="eastAsia"/>
          <w:sz w:val="22"/>
          <w:szCs w:val="22"/>
          <w:lang w:val="en-US" w:eastAsia="zh-CN"/>
        </w:rPr>
        <w:t xml:space="preserve">we can reconstruct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 w:eastAsia="zh-CN"/>
          </w:rPr>
          <m:t>x</m:t>
        </m:r>
      </m:oMath>
      <w:r w:rsidR="00212912" w:rsidRPr="002109BC">
        <w:rPr>
          <w:rFonts w:hint="eastAsia"/>
          <w:sz w:val="22"/>
          <w:szCs w:val="22"/>
          <w:lang w:val="en-US" w:eastAsia="zh-CN"/>
        </w:rPr>
        <w:t xml:space="preserve"> stably with high probability via the </w:t>
      </w:r>
      <w:r w:rsidR="00212912" w:rsidRPr="002109BC">
        <w:rPr>
          <w:rFonts w:hint="eastAsia"/>
          <w:i/>
          <w:sz w:val="22"/>
          <w:szCs w:val="22"/>
          <w:lang w:val="en-US" w:eastAsia="zh-CN"/>
        </w:rPr>
        <w:t>l</w:t>
      </w:r>
      <w:r w:rsidR="00212912" w:rsidRPr="002109BC">
        <w:rPr>
          <w:rFonts w:hint="eastAsia"/>
          <w:sz w:val="22"/>
          <w:szCs w:val="22"/>
          <w:lang w:val="en-US" w:eastAsia="zh-CN"/>
        </w:rPr>
        <w:t>-1 optimization</w:t>
      </w:r>
      <w:r w:rsidR="006959E0" w:rsidRPr="002109BC">
        <w:rPr>
          <w:rFonts w:hint="eastAsia"/>
          <w:sz w:val="22"/>
          <w:szCs w:val="22"/>
          <w:lang w:val="en-US" w:eastAsia="zh-CN"/>
        </w:rPr>
        <w:t xml:space="preserve"> which is a </w:t>
      </w:r>
      <w:r w:rsidR="000E36EB">
        <w:rPr>
          <w:rFonts w:hint="eastAsia"/>
          <w:sz w:val="22"/>
          <w:szCs w:val="22"/>
          <w:lang w:val="en-US" w:eastAsia="zh-CN"/>
        </w:rPr>
        <w:t xml:space="preserve">simple </w:t>
      </w:r>
      <w:r w:rsidR="006959E0" w:rsidRPr="002109BC">
        <w:rPr>
          <w:rFonts w:hint="eastAsia"/>
          <w:sz w:val="22"/>
          <w:szCs w:val="22"/>
          <w:lang w:val="en-US" w:eastAsia="zh-CN"/>
        </w:rPr>
        <w:t>convex optimization problem</w:t>
      </w:r>
      <w:r w:rsidR="00212912" w:rsidRPr="002109BC">
        <w:rPr>
          <w:rFonts w:hint="eastAsia"/>
          <w:sz w:val="22"/>
          <w:szCs w:val="22"/>
          <w:lang w:val="en-US" w:eastAsia="zh-CN"/>
        </w:rPr>
        <w:t xml:space="preserve">. </w:t>
      </w:r>
      <w:r w:rsidR="007A3244">
        <w:rPr>
          <w:rFonts w:hint="eastAsia"/>
          <w:sz w:val="22"/>
          <w:szCs w:val="22"/>
          <w:lang w:val="en-US" w:eastAsia="zh-CN"/>
        </w:rPr>
        <w:t xml:space="preserve">Among the existing reconstruction algorithms, basic pursuit (BP) requires a minimal number of measurements but has high computational </w:t>
      </w:r>
      <w:r w:rsidR="007A3244">
        <w:rPr>
          <w:sz w:val="22"/>
          <w:szCs w:val="22"/>
          <w:lang w:val="en-US" w:eastAsia="zh-CN"/>
        </w:rPr>
        <w:t>complexity</w:t>
      </w:r>
      <w:r w:rsidR="007A3244">
        <w:rPr>
          <w:rFonts w:hint="eastAsia"/>
          <w:sz w:val="22"/>
          <w:szCs w:val="22"/>
          <w:lang w:val="en-US" w:eastAsia="zh-CN"/>
        </w:rPr>
        <w:t>. Another popular recovery algorithms is based on iterative greedy pursuit which has much lower computational complexity, e.g. matching pursuit (MP), orthogonal matching pursuit (OMP), etc.</w:t>
      </w:r>
    </w:p>
    <w:p w:rsidR="00C137B4" w:rsidRPr="00C137B4" w:rsidRDefault="00C137B4" w:rsidP="0029412D">
      <w:pPr>
        <w:jc w:val="both"/>
        <w:rPr>
          <w:b/>
          <w:i/>
          <w:sz w:val="22"/>
          <w:szCs w:val="22"/>
          <w:lang w:val="en-US" w:eastAsia="zh-CN"/>
        </w:rPr>
      </w:pPr>
      <w:r w:rsidRPr="00C137B4">
        <w:rPr>
          <w:b/>
          <w:i/>
          <w:sz w:val="22"/>
          <w:szCs w:val="22"/>
          <w:lang w:val="en-US" w:eastAsia="zh-CN"/>
        </w:rPr>
        <w:t>O</w:t>
      </w:r>
      <w:r w:rsidRPr="00C137B4">
        <w:rPr>
          <w:rFonts w:hint="eastAsia"/>
          <w:b/>
          <w:i/>
          <w:sz w:val="22"/>
          <w:szCs w:val="22"/>
          <w:lang w:val="en-US" w:eastAsia="zh-CN"/>
        </w:rPr>
        <w:t xml:space="preserve">bservation 1: Compressive sensing is a </w:t>
      </w:r>
      <w:r w:rsidRPr="00C137B4">
        <w:rPr>
          <w:b/>
          <w:i/>
          <w:sz w:val="22"/>
          <w:szCs w:val="22"/>
          <w:lang w:val="en-US" w:eastAsia="zh-CN"/>
        </w:rPr>
        <w:t>promising</w:t>
      </w:r>
      <w:r w:rsidRPr="00C137B4">
        <w:rPr>
          <w:rFonts w:hint="eastAsia"/>
          <w:b/>
          <w:i/>
          <w:sz w:val="22"/>
          <w:szCs w:val="22"/>
          <w:lang w:val="en-US" w:eastAsia="zh-CN"/>
        </w:rPr>
        <w:t xml:space="preserve"> estimation method when the unknown sequence is sparse.</w:t>
      </w:r>
    </w:p>
    <w:p w:rsidR="00B47494" w:rsidRPr="00B47494" w:rsidRDefault="00B47494" w:rsidP="00B47494">
      <w:pPr>
        <w:pStyle w:val="1"/>
        <w:keepLines w:val="0"/>
        <w:numPr>
          <w:ilvl w:val="0"/>
          <w:numId w:val="7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textAlignment w:val="auto"/>
        <w:rPr>
          <w:rFonts w:ascii="Times New Roman" w:eastAsia="MS Gothic" w:hAnsi="Times New Roman"/>
          <w:b/>
          <w:kern w:val="28"/>
          <w:sz w:val="28"/>
          <w:szCs w:val="24"/>
          <w:lang w:eastAsia="ja-JP"/>
        </w:rPr>
      </w:pPr>
      <w:r w:rsidRPr="00B47494">
        <w:rPr>
          <w:rFonts w:ascii="Times New Roman" w:eastAsia="MS Gothic" w:hAnsi="Times New Roman" w:hint="eastAsia"/>
          <w:b/>
          <w:kern w:val="28"/>
          <w:sz w:val="28"/>
          <w:szCs w:val="24"/>
          <w:lang w:eastAsia="ja-JP"/>
        </w:rPr>
        <w:t>Compressive sensing based beam training for NR</w:t>
      </w:r>
    </w:p>
    <w:p w:rsidR="00E839B7" w:rsidRPr="002109BC" w:rsidRDefault="00C25E57" w:rsidP="003101B0">
      <w:pPr>
        <w:jc w:val="both"/>
        <w:rPr>
          <w:sz w:val="22"/>
          <w:szCs w:val="22"/>
          <w:lang w:val="en-US" w:eastAsia="zh-CN"/>
        </w:rPr>
      </w:pPr>
      <w:r w:rsidRPr="002109BC">
        <w:rPr>
          <w:rFonts w:hint="eastAsia"/>
          <w:sz w:val="22"/>
          <w:szCs w:val="22"/>
          <w:lang w:val="en-US" w:eastAsia="zh-CN"/>
        </w:rPr>
        <w:t>For NR scenario</w:t>
      </w:r>
      <w:r w:rsidR="00E25FE7" w:rsidRPr="002109BC">
        <w:rPr>
          <w:rFonts w:hint="eastAsia"/>
          <w:sz w:val="22"/>
          <w:szCs w:val="22"/>
          <w:lang w:val="en-US" w:eastAsia="zh-CN"/>
        </w:rPr>
        <w:t xml:space="preserve"> where</w:t>
      </w:r>
      <w:r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E25FE7" w:rsidRPr="002109BC">
        <w:rPr>
          <w:rFonts w:hint="eastAsia"/>
          <w:sz w:val="22"/>
          <w:szCs w:val="22"/>
          <w:lang w:val="en-US" w:eastAsia="zh-CN"/>
        </w:rPr>
        <w:t>large antenna array is applied, the set of candidate beamforming vectors is very large at eNodeB side</w:t>
      </w:r>
      <w:r w:rsidR="00442A9D" w:rsidRPr="002109BC">
        <w:rPr>
          <w:rFonts w:hint="eastAsia"/>
          <w:sz w:val="22"/>
          <w:szCs w:val="22"/>
          <w:lang w:val="en-US" w:eastAsia="zh-CN"/>
        </w:rPr>
        <w:t xml:space="preserve">. </w:t>
      </w:r>
      <w:r w:rsidR="00442A9D" w:rsidRPr="002109BC">
        <w:rPr>
          <w:sz w:val="22"/>
          <w:szCs w:val="22"/>
          <w:lang w:val="en-US" w:eastAsia="zh-CN"/>
        </w:rPr>
        <w:t>I</w:t>
      </w:r>
      <w:r w:rsidR="00442A9D" w:rsidRPr="002109BC">
        <w:rPr>
          <w:rFonts w:hint="eastAsia"/>
          <w:sz w:val="22"/>
          <w:szCs w:val="22"/>
          <w:lang w:val="en-US" w:eastAsia="zh-CN"/>
        </w:rPr>
        <w:t>f</w:t>
      </w:r>
      <w:r w:rsidR="00E25FE7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442A9D" w:rsidRPr="002109BC">
        <w:rPr>
          <w:rFonts w:hint="eastAsia"/>
          <w:sz w:val="22"/>
          <w:szCs w:val="22"/>
          <w:lang w:val="en-US" w:eastAsia="zh-CN"/>
        </w:rPr>
        <w:t>beamforming is</w:t>
      </w:r>
      <w:r w:rsidR="00FF52AE" w:rsidRPr="002109BC">
        <w:rPr>
          <w:rFonts w:hint="eastAsia"/>
          <w:sz w:val="22"/>
          <w:szCs w:val="22"/>
          <w:lang w:val="en-US" w:eastAsia="zh-CN"/>
        </w:rPr>
        <w:t xml:space="preserve"> also</w:t>
      </w:r>
      <w:r w:rsidR="00442A9D" w:rsidRPr="002109BC">
        <w:rPr>
          <w:rFonts w:hint="eastAsia"/>
          <w:sz w:val="22"/>
          <w:szCs w:val="22"/>
          <w:lang w:val="en-US" w:eastAsia="zh-CN"/>
        </w:rPr>
        <w:t xml:space="preserve"> applied at </w:t>
      </w:r>
      <w:r w:rsidR="00E25FE7" w:rsidRPr="002109BC">
        <w:rPr>
          <w:rFonts w:hint="eastAsia"/>
          <w:sz w:val="22"/>
          <w:szCs w:val="22"/>
          <w:lang w:val="en-US" w:eastAsia="zh-CN"/>
        </w:rPr>
        <w:t>UE</w:t>
      </w:r>
      <w:r w:rsidR="00442A9D" w:rsidRPr="002109BC">
        <w:rPr>
          <w:rFonts w:hint="eastAsia"/>
          <w:sz w:val="22"/>
          <w:szCs w:val="22"/>
          <w:lang w:val="en-US" w:eastAsia="zh-CN"/>
        </w:rPr>
        <w:t xml:space="preserve"> side, the number of candidate beam pairs can be much larger</w:t>
      </w:r>
      <w:r w:rsidR="00E25FE7" w:rsidRPr="002109BC">
        <w:rPr>
          <w:rFonts w:hint="eastAsia"/>
          <w:sz w:val="22"/>
          <w:szCs w:val="22"/>
          <w:lang w:val="en-US" w:eastAsia="zh-CN"/>
        </w:rPr>
        <w:t>.</w:t>
      </w:r>
      <w:r w:rsidR="00FF52AE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FF52AE" w:rsidRPr="002109BC">
        <w:rPr>
          <w:sz w:val="22"/>
          <w:szCs w:val="22"/>
          <w:lang w:val="en-US" w:eastAsia="zh-CN"/>
        </w:rPr>
        <w:t>T</w:t>
      </w:r>
      <w:r w:rsidR="00FF52AE" w:rsidRPr="002109BC">
        <w:rPr>
          <w:rFonts w:hint="eastAsia"/>
          <w:sz w:val="22"/>
          <w:szCs w:val="22"/>
          <w:lang w:val="en-US" w:eastAsia="zh-CN"/>
        </w:rPr>
        <w:t>his will lead to very large training overhead</w:t>
      </w:r>
      <w:r w:rsidR="00090FE8" w:rsidRPr="002109BC">
        <w:rPr>
          <w:rFonts w:hint="eastAsia"/>
          <w:sz w:val="22"/>
          <w:szCs w:val="22"/>
          <w:lang w:val="en-US" w:eastAsia="zh-CN"/>
        </w:rPr>
        <w:t xml:space="preserve"> if using </w:t>
      </w:r>
      <w:r w:rsidR="00090FE8" w:rsidRPr="002109BC">
        <w:rPr>
          <w:sz w:val="22"/>
          <w:szCs w:val="22"/>
          <w:lang w:val="en-US" w:eastAsia="zh-CN"/>
        </w:rPr>
        <w:t>exhaustive </w:t>
      </w:r>
      <w:r w:rsidR="00090FE8" w:rsidRPr="002109BC">
        <w:rPr>
          <w:rFonts w:hint="eastAsia"/>
          <w:sz w:val="22"/>
          <w:szCs w:val="22"/>
          <w:lang w:val="en-US" w:eastAsia="zh-CN"/>
        </w:rPr>
        <w:t xml:space="preserve">searching </w:t>
      </w:r>
      <w:r w:rsidR="00090FE8" w:rsidRPr="002109BC">
        <w:rPr>
          <w:sz w:val="22"/>
          <w:szCs w:val="22"/>
          <w:lang w:val="en-US" w:eastAsia="zh-CN"/>
        </w:rPr>
        <w:t>method</w:t>
      </w:r>
      <w:r w:rsidR="00FF52AE" w:rsidRPr="002109BC">
        <w:rPr>
          <w:rFonts w:hint="eastAsia"/>
          <w:sz w:val="22"/>
          <w:szCs w:val="22"/>
          <w:lang w:val="en-US" w:eastAsia="zh-CN"/>
        </w:rPr>
        <w:t>.</w:t>
      </w:r>
      <w:r w:rsidR="00E25FE7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FF52AE" w:rsidRPr="002109BC">
        <w:rPr>
          <w:sz w:val="22"/>
          <w:szCs w:val="22"/>
          <w:lang w:val="en-US" w:eastAsia="zh-CN"/>
        </w:rPr>
        <w:t>N</w:t>
      </w:r>
      <w:r w:rsidR="00FF52AE" w:rsidRPr="002109BC">
        <w:rPr>
          <w:rFonts w:hint="eastAsia"/>
          <w:sz w:val="22"/>
          <w:szCs w:val="22"/>
          <w:lang w:val="en-US" w:eastAsia="zh-CN"/>
        </w:rPr>
        <w:t>evertheless, t</w:t>
      </w:r>
      <w:r w:rsidR="00E25FE7" w:rsidRPr="002109BC">
        <w:rPr>
          <w:rFonts w:hint="eastAsia"/>
          <w:sz w:val="22"/>
          <w:szCs w:val="22"/>
          <w:lang w:val="en-US" w:eastAsia="zh-CN"/>
        </w:rPr>
        <w:t>he direction of each beam</w:t>
      </w:r>
      <w:r w:rsidR="00442A9D" w:rsidRPr="002109BC">
        <w:rPr>
          <w:rFonts w:hint="eastAsia"/>
          <w:sz w:val="22"/>
          <w:szCs w:val="22"/>
          <w:lang w:val="en-US" w:eastAsia="zh-CN"/>
        </w:rPr>
        <w:t xml:space="preserve"> generated by a specific codebook</w:t>
      </w:r>
      <w:r w:rsidR="00E25FE7" w:rsidRPr="002109BC">
        <w:rPr>
          <w:rFonts w:hint="eastAsia"/>
          <w:sz w:val="22"/>
          <w:szCs w:val="22"/>
          <w:lang w:val="en-US" w:eastAsia="zh-CN"/>
        </w:rPr>
        <w:t xml:space="preserve"> is </w:t>
      </w:r>
      <w:r w:rsidR="00C2432D" w:rsidRPr="002109BC">
        <w:rPr>
          <w:rFonts w:hint="eastAsia"/>
          <w:sz w:val="22"/>
          <w:szCs w:val="22"/>
          <w:lang w:val="en-US" w:eastAsia="zh-CN"/>
        </w:rPr>
        <w:t xml:space="preserve">typically </w:t>
      </w:r>
      <w:r w:rsidR="00E25FE7" w:rsidRPr="002109BC">
        <w:rPr>
          <w:rFonts w:hint="eastAsia"/>
          <w:sz w:val="22"/>
          <w:szCs w:val="22"/>
          <w:lang w:val="en-US" w:eastAsia="zh-CN"/>
        </w:rPr>
        <w:t>different, and the sidelobe has much lower power gain than the mainlobe.</w:t>
      </w:r>
      <w:r w:rsidR="00CE45C5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CE45C5" w:rsidRPr="002109BC">
        <w:rPr>
          <w:sz w:val="22"/>
          <w:szCs w:val="22"/>
          <w:lang w:val="en-US" w:eastAsia="zh-CN"/>
        </w:rPr>
        <w:t>T</w:t>
      </w:r>
      <w:r w:rsidR="00CE45C5" w:rsidRPr="002109BC">
        <w:rPr>
          <w:rFonts w:hint="eastAsia"/>
          <w:sz w:val="22"/>
          <w:szCs w:val="22"/>
          <w:lang w:val="en-US" w:eastAsia="zh-CN"/>
        </w:rPr>
        <w:t xml:space="preserve">hus, the </w:t>
      </w:r>
      <w:r w:rsidR="00CE45C5" w:rsidRPr="002109BC">
        <w:rPr>
          <w:sz w:val="22"/>
          <w:szCs w:val="22"/>
          <w:lang w:val="en-US" w:eastAsia="zh-CN"/>
        </w:rPr>
        <w:t>effective</w:t>
      </w:r>
      <w:r w:rsidR="00CE45C5" w:rsidRPr="002109BC">
        <w:rPr>
          <w:rFonts w:hint="eastAsia"/>
          <w:sz w:val="22"/>
          <w:szCs w:val="22"/>
          <w:lang w:val="en-US" w:eastAsia="zh-CN"/>
        </w:rPr>
        <w:t xml:space="preserve"> channels combining different beam pairs have limited high power combinations, which can be treated </w:t>
      </w:r>
      <w:r w:rsidR="00CE45C5" w:rsidRPr="002109BC">
        <w:rPr>
          <w:sz w:val="22"/>
          <w:szCs w:val="22"/>
          <w:lang w:val="en-US" w:eastAsia="zh-CN"/>
        </w:rPr>
        <w:t>“</w:t>
      </w:r>
      <w:r w:rsidR="00CE45C5" w:rsidRPr="002109BC">
        <w:rPr>
          <w:rFonts w:hint="eastAsia"/>
          <w:sz w:val="22"/>
          <w:szCs w:val="22"/>
          <w:lang w:val="en-US" w:eastAsia="zh-CN"/>
        </w:rPr>
        <w:t>sparse</w:t>
      </w:r>
      <w:r w:rsidR="00CE45C5" w:rsidRPr="002109BC">
        <w:rPr>
          <w:sz w:val="22"/>
          <w:szCs w:val="22"/>
          <w:lang w:val="en-US" w:eastAsia="zh-CN"/>
        </w:rPr>
        <w:t>”</w:t>
      </w:r>
      <w:r w:rsidR="00CE45C5" w:rsidRPr="002109BC">
        <w:rPr>
          <w:rFonts w:hint="eastAsia"/>
          <w:sz w:val="22"/>
          <w:szCs w:val="22"/>
          <w:lang w:val="en-US" w:eastAsia="zh-CN"/>
        </w:rPr>
        <w:t>.</w:t>
      </w:r>
    </w:p>
    <w:p w:rsidR="004A7A3B" w:rsidRPr="002109BC" w:rsidRDefault="00085EA2" w:rsidP="003101B0">
      <w:pPr>
        <w:jc w:val="both"/>
        <w:rPr>
          <w:sz w:val="22"/>
          <w:szCs w:val="22"/>
          <w:lang w:eastAsia="zh-CN"/>
        </w:rPr>
      </w:pPr>
      <w:r w:rsidRPr="002109BC">
        <w:rPr>
          <w:rFonts w:hint="eastAsia"/>
          <w:sz w:val="22"/>
          <w:szCs w:val="22"/>
          <w:lang w:val="en-US" w:eastAsia="zh-CN"/>
        </w:rPr>
        <w:t>Compressive sensing based beam training</w:t>
      </w:r>
      <w:r w:rsidRPr="002109BC">
        <w:rPr>
          <w:sz w:val="22"/>
          <w:szCs w:val="22"/>
          <w:lang w:val="en-US" w:eastAsia="zh-CN"/>
        </w:rPr>
        <w:t xml:space="preserve"> </w:t>
      </w:r>
      <w:r w:rsidRPr="002109BC">
        <w:rPr>
          <w:rFonts w:hint="eastAsia"/>
          <w:sz w:val="22"/>
          <w:szCs w:val="22"/>
          <w:lang w:val="en-US" w:eastAsia="zh-CN"/>
        </w:rPr>
        <w:t xml:space="preserve">has been studied for a long time, here we give one example, </w:t>
      </w:r>
      <w:r w:rsidRPr="002109BC">
        <w:rPr>
          <w:sz w:val="22"/>
          <w:szCs w:val="22"/>
          <w:lang w:val="en-US" w:eastAsia="zh-CN"/>
        </w:rPr>
        <w:t>and detailed</w:t>
      </w:r>
      <w:r w:rsidRPr="002109BC">
        <w:rPr>
          <w:rFonts w:hint="eastAsia"/>
          <w:sz w:val="22"/>
          <w:szCs w:val="22"/>
          <w:lang w:val="en-US" w:eastAsia="zh-CN"/>
        </w:rPr>
        <w:t xml:space="preserve"> description can be found in [</w:t>
      </w:r>
      <w:r w:rsidR="007D5A65">
        <w:rPr>
          <w:rFonts w:hint="eastAsia"/>
          <w:sz w:val="22"/>
          <w:szCs w:val="22"/>
          <w:lang w:val="en-US" w:eastAsia="zh-CN"/>
        </w:rPr>
        <w:t>5</w:t>
      </w:r>
      <w:r w:rsidRPr="002109BC">
        <w:rPr>
          <w:rFonts w:hint="eastAsia"/>
          <w:sz w:val="22"/>
          <w:szCs w:val="22"/>
          <w:lang w:val="en-US" w:eastAsia="zh-CN"/>
        </w:rPr>
        <w:t>].</w:t>
      </w:r>
      <w:r w:rsidR="006B46B6" w:rsidRPr="002109BC">
        <w:rPr>
          <w:rFonts w:hint="eastAsia"/>
          <w:sz w:val="22"/>
          <w:szCs w:val="22"/>
          <w:lang w:eastAsia="zh-CN"/>
        </w:rPr>
        <w:t xml:space="preserve">Let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L</m:t>
        </m:r>
      </m:oMath>
      <w:r w:rsidR="006B46B6" w:rsidRPr="002109BC">
        <w:rPr>
          <w:rFonts w:hint="eastAsia"/>
          <w:sz w:val="22"/>
          <w:szCs w:val="22"/>
          <w:lang w:eastAsia="zh-CN"/>
        </w:rPr>
        <w:t xml:space="preserve"> denote the maximum delay of discrete channel,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sub>
        </m:sSub>
      </m:oMath>
      <w:r w:rsidR="006B46B6" w:rsidRPr="002109BC">
        <w:rPr>
          <w:rFonts w:hint="eastAsia"/>
          <w:sz w:val="22"/>
          <w:szCs w:val="22"/>
          <w:lang w:eastAsia="zh-CN"/>
        </w:rPr>
        <w:t xml:space="preserve"> is the channel coefficient,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sub>
        </m:sSub>
      </m:oMath>
      <w:r w:rsidR="006B46B6" w:rsidRPr="002109BC">
        <w:rPr>
          <w:rFonts w:hint="eastAsia"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sub>
        </m:sSub>
      </m:oMath>
      <w:r w:rsidR="006B46B6" w:rsidRPr="002109BC">
        <w:rPr>
          <w:rFonts w:hint="eastAsia"/>
          <w:sz w:val="22"/>
          <w:szCs w:val="22"/>
          <w:lang w:eastAsia="zh-CN"/>
        </w:rPr>
        <w:t xml:space="preserve"> represent the reception and transmission steering vectors, then the channel model can be expressed as</w:t>
      </w:r>
    </w:p>
    <w:p w:rsidR="006B46B6" w:rsidRPr="002109BC" w:rsidRDefault="00BD6ED4" w:rsidP="003101B0">
      <w:pPr>
        <w:jc w:val="both"/>
        <w:rPr>
          <w:sz w:val="22"/>
          <w:szCs w:val="22"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2"/>
              <w:szCs w:val="22"/>
              <w:lang w:eastAsia="zh-CN"/>
            </w:rPr>
            <m:t>R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(m)=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l=0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L-1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l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l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δ(m-l)</m:t>
              </m:r>
            </m:e>
          </m:nary>
        </m:oMath>
      </m:oMathPara>
    </w:p>
    <w:p w:rsidR="006B46B6" w:rsidRPr="002109BC" w:rsidRDefault="00E333D3" w:rsidP="003101B0">
      <w:pPr>
        <w:jc w:val="both"/>
        <w:rPr>
          <w:sz w:val="22"/>
          <w:szCs w:val="22"/>
          <w:lang w:eastAsia="zh-CN"/>
        </w:rPr>
      </w:pPr>
      <w:r w:rsidRPr="002109BC">
        <w:rPr>
          <w:sz w:val="22"/>
          <w:szCs w:val="22"/>
          <w:lang w:eastAsia="zh-CN"/>
        </w:rPr>
        <w:t>A</w:t>
      </w:r>
      <w:r w:rsidRPr="002109BC">
        <w:rPr>
          <w:rFonts w:hint="eastAsia"/>
          <w:sz w:val="22"/>
          <w:szCs w:val="22"/>
          <w:lang w:eastAsia="zh-CN"/>
        </w:rPr>
        <w:t xml:space="preserve">ssume the training pilot is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={x</m:t>
        </m:r>
        <m:d>
          <m:d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,x</m:t>
        </m:r>
        <m:d>
          <m:d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,⋯,x(N-1)}</m:t>
        </m:r>
      </m:oMath>
      <w:r w:rsidRPr="002109BC">
        <w:rPr>
          <w:rFonts w:hint="eastAsia"/>
          <w:sz w:val="22"/>
          <w:szCs w:val="22"/>
          <w:lang w:eastAsia="zh-CN"/>
        </w:rPr>
        <w:t xml:space="preserve"> with CP and normalized power, and the transmission and reception training vectors are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t,i</m:t>
            </m:r>
          </m:sub>
        </m:sSub>
      </m:oMath>
      <w:r w:rsidRPr="002109BC">
        <w:rPr>
          <w:rFonts w:hint="eastAsia"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r,i</m:t>
            </m:r>
          </m:sub>
        </m:sSub>
      </m:oMath>
      <w:r w:rsidRPr="002109BC">
        <w:rPr>
          <w:rFonts w:hint="eastAsia"/>
          <w:sz w:val="22"/>
          <w:szCs w:val="22"/>
          <w:lang w:eastAsia="zh-CN"/>
        </w:rPr>
        <w:t xml:space="preserve"> respectively. </w:t>
      </w:r>
      <w:r w:rsidR="00BD6ED4" w:rsidRPr="002109BC">
        <w:rPr>
          <w:sz w:val="22"/>
          <w:szCs w:val="22"/>
          <w:lang w:eastAsia="zh-CN"/>
        </w:rPr>
        <w:t>Then</w:t>
      </w:r>
      <w:r w:rsidR="00BD6ED4" w:rsidRPr="002109BC">
        <w:rPr>
          <w:rFonts w:hint="eastAsia"/>
          <w:sz w:val="22"/>
          <w:szCs w:val="22"/>
          <w:lang w:eastAsia="zh-CN"/>
        </w:rPr>
        <w:t xml:space="preserve"> the reception symbols of the i-th training beam pair are expressed as</w:t>
      </w:r>
    </w:p>
    <w:p w:rsidR="00BD6ED4" w:rsidRPr="002109BC" w:rsidRDefault="00CE78BC" w:rsidP="003101B0">
      <w:pPr>
        <w:jc w:val="both"/>
        <w:rPr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r>
            <m:rPr>
              <m:sty m:val="b"/>
            </m:rPr>
            <w:rPr>
              <w:rFonts w:ascii="Cambria Math" w:hAnsi="Cambria Math"/>
              <w:sz w:val="22"/>
              <w:szCs w:val="22"/>
              <w:lang w:eastAsia="zh-CN"/>
            </w:rPr>
            <m:t>X</m:t>
          </m:r>
          <m:sSub>
            <m:sSubPr>
              <m:ctrlPr>
                <w:rPr>
                  <w:rFonts w:ascii="Cambria Math" w:hAnsi="Cambria Math"/>
                  <w:b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h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i</m:t>
              </m:r>
            </m:sub>
          </m:sSub>
        </m:oMath>
      </m:oMathPara>
    </w:p>
    <w:p w:rsidR="00BD6ED4" w:rsidRPr="002109BC" w:rsidRDefault="00966C69" w:rsidP="003101B0">
      <w:pPr>
        <w:jc w:val="both"/>
        <w:rPr>
          <w:sz w:val="22"/>
          <w:szCs w:val="22"/>
          <w:lang w:eastAsia="zh-CN"/>
        </w:rPr>
      </w:pPr>
      <w:r w:rsidRPr="002109BC">
        <w:rPr>
          <w:sz w:val="22"/>
          <w:szCs w:val="22"/>
          <w:lang w:eastAsia="zh-CN"/>
        </w:rPr>
        <w:t>W</w:t>
      </w:r>
      <w:r w:rsidRPr="002109BC">
        <w:rPr>
          <w:rFonts w:hint="eastAsia"/>
          <w:sz w:val="22"/>
          <w:szCs w:val="22"/>
          <w:lang w:eastAsia="zh-CN"/>
        </w:rPr>
        <w:t>here</w:t>
      </w:r>
    </w:p>
    <w:p w:rsidR="003F451F" w:rsidRPr="002109BC" w:rsidRDefault="00966C69" w:rsidP="003101B0">
      <w:pPr>
        <w:jc w:val="both"/>
        <w:rPr>
          <w:sz w:val="22"/>
          <w:szCs w:val="22"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2"/>
              <w:szCs w:val="22"/>
              <w:lang w:eastAsia="zh-CN"/>
            </w:rPr>
            <m:t>X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0</m:t>
                        </m:r>
                      </m:e>
                    </m:d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⋯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N-L+1</m:t>
                        </m:r>
                      </m:e>
                    </m:d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⋮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⋱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⋮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N-1</m:t>
                        </m:r>
                      </m:e>
                    </m:d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⋯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>N-L</m:t>
                        </m:r>
                      </m:e>
                    </m:d>
                  </m:e>
                </m:mr>
              </m:m>
            </m:e>
          </m:d>
        </m:oMath>
      </m:oMathPara>
    </w:p>
    <w:p w:rsidR="00966C69" w:rsidRPr="002109BC" w:rsidRDefault="00CE78BC" w:rsidP="003101B0">
      <w:pPr>
        <w:jc w:val="both"/>
        <w:rPr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h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i</m:t>
              </m:r>
            </m:sub>
          </m:sSub>
          <m:r>
            <m:rPr>
              <m:sty m:val="p"/>
            </m:rPr>
            <w:rPr>
              <w:rFonts w:ascii="Cambria Math"/>
              <w:sz w:val="22"/>
              <w:szCs w:val="22"/>
              <w:lang w:eastAsia="zh-CN"/>
            </w:rPr>
            <m:t>(l)</m:t>
          </m:r>
          <m:r>
            <m:rPr>
              <m:sty m:val="b"/>
            </m:rPr>
            <w:rPr>
              <w:rFonts w:ascii="Cambria Math"/>
              <w:sz w:val="22"/>
              <w:szCs w:val="22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2"/>
                  <w:szCs w:val="22"/>
                  <w:lang w:eastAsia="zh-CN"/>
                </w:rPr>
                <m:t>r,i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2"/>
                  <w:szCs w:val="22"/>
                  <w:lang w:eastAsia="zh-CN"/>
                </w:rPr>
                <m:t>H</m:t>
              </m:r>
            </m:sup>
          </m:sSubSup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2"/>
                  <w:szCs w:val="22"/>
                  <w:lang w:eastAsia="zh-CN"/>
                </w:rPr>
                <m:t>l</m:t>
              </m:r>
            </m:sub>
          </m:sSub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2"/>
                  <w:szCs w:val="22"/>
                  <w:lang w:eastAsia="zh-CN"/>
                </w:rPr>
                <m:t>t,i</m:t>
              </m:r>
            </m:sub>
          </m:sSub>
          <m:r>
            <m:rPr>
              <m:sty m:val="p"/>
            </m:rPr>
            <w:rPr>
              <w:rFonts w:ascii="Cambria Math"/>
              <w:sz w:val="22"/>
              <w:szCs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l</m:t>
              </m:r>
            </m:sub>
          </m:sSub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2"/>
                  <w:szCs w:val="22"/>
                  <w:lang w:eastAsia="zh-CN"/>
                </w:rPr>
                <m:t>r,i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2"/>
                  <w:szCs w:val="22"/>
                  <w:lang w:eastAsia="zh-CN"/>
                </w:rPr>
                <m:t>H</m:t>
              </m:r>
            </m:sup>
          </m:sSubSup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l</m:t>
              </m:r>
            </m:sub>
          </m:sSub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θ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H</m:t>
              </m:r>
            </m:sup>
          </m:sSubSup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2"/>
                  <w:szCs w:val="22"/>
                  <w:lang w:eastAsia="zh-CN"/>
                </w:rPr>
                <m:t>t,i</m:t>
              </m:r>
            </m:sub>
          </m:sSub>
          <m:r>
            <m:rPr>
              <m:sty m:val="p"/>
            </m:rPr>
            <w:rPr>
              <w:rFonts w:ascii="Cambria Math"/>
              <w:sz w:val="22"/>
              <w:szCs w:val="22"/>
              <w:lang w:eastAsia="zh-CN"/>
            </w:rPr>
            <m:t xml:space="preserve"> </m:t>
          </m:r>
        </m:oMath>
      </m:oMathPara>
    </w:p>
    <w:p w:rsidR="00966C69" w:rsidRPr="002109BC" w:rsidRDefault="00CE78BC" w:rsidP="003101B0">
      <w:pPr>
        <w:jc w:val="both"/>
        <w:rPr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r,i</m:t>
            </m:r>
          </m:sub>
          <m:sup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i</m:t>
            </m:r>
          </m:sub>
        </m:sSub>
      </m:oMath>
      <w:r w:rsidR="00701C5D" w:rsidRPr="002109BC">
        <w:rPr>
          <w:rFonts w:hint="eastAsia"/>
          <w:sz w:val="22"/>
          <w:szCs w:val="22"/>
          <w:lang w:eastAsia="zh-CN"/>
        </w:rPr>
        <w:t xml:space="preserve"> is complex white Gaussian noise with zero mean and variance equals as </w:t>
      </w:r>
      <w:r w:rsidR="00343B74" w:rsidRPr="002109BC">
        <w:rPr>
          <w:rFonts w:hint="eastAsia"/>
          <w:sz w:val="22"/>
          <w:szCs w:val="22"/>
          <w:lang w:eastAsia="zh-CN"/>
        </w:rPr>
        <w:t xml:space="preserve">the </w:t>
      </w:r>
      <w:r w:rsidR="00701C5D" w:rsidRPr="002109BC">
        <w:rPr>
          <w:rFonts w:hint="eastAsia"/>
          <w:sz w:val="22"/>
          <w:szCs w:val="22"/>
          <w:lang w:eastAsia="zh-CN"/>
        </w:rPr>
        <w:t>antenna number</w:t>
      </w:r>
      <w:r w:rsidR="00343B74" w:rsidRPr="002109BC">
        <w:rPr>
          <w:rFonts w:hint="eastAsia"/>
          <w:sz w:val="22"/>
          <w:szCs w:val="22"/>
          <w:lang w:eastAsia="zh-CN"/>
        </w:rPr>
        <w:t xml:space="preserve"> of the </w:t>
      </w:r>
      <w:r w:rsidR="00343B74" w:rsidRPr="002109BC">
        <w:rPr>
          <w:sz w:val="22"/>
          <w:szCs w:val="22"/>
          <w:lang w:eastAsia="zh-CN"/>
        </w:rPr>
        <w:t>receiving</w:t>
      </w:r>
      <w:r w:rsidR="00343B74" w:rsidRPr="002109BC">
        <w:rPr>
          <w:rFonts w:hint="eastAsia"/>
          <w:sz w:val="22"/>
          <w:szCs w:val="22"/>
          <w:lang w:eastAsia="zh-CN"/>
        </w:rPr>
        <w:t xml:space="preserve"> UE</w:t>
      </w:r>
      <w:r w:rsidR="00701C5D" w:rsidRPr="002109BC">
        <w:rPr>
          <w:rFonts w:hint="eastAsia"/>
          <w:sz w:val="22"/>
          <w:szCs w:val="22"/>
          <w:lang w:eastAsia="zh-CN"/>
        </w:rPr>
        <w:t>.</w:t>
      </w:r>
    </w:p>
    <w:p w:rsidR="0097463F" w:rsidRPr="002109BC" w:rsidRDefault="00DE5AF5" w:rsidP="003101B0">
      <w:pPr>
        <w:jc w:val="both"/>
        <w:rPr>
          <w:sz w:val="22"/>
          <w:szCs w:val="22"/>
          <w:lang w:eastAsia="zh-CN"/>
        </w:rPr>
      </w:pPr>
      <w:r w:rsidRPr="002109BC">
        <w:rPr>
          <w:sz w:val="22"/>
          <w:szCs w:val="22"/>
          <w:lang w:eastAsia="zh-CN"/>
        </w:rPr>
        <w:t>I</w:t>
      </w:r>
      <w:r w:rsidRPr="002109BC">
        <w:rPr>
          <w:rFonts w:hint="eastAsia"/>
          <w:sz w:val="22"/>
          <w:szCs w:val="22"/>
          <w:lang w:eastAsia="zh-CN"/>
        </w:rPr>
        <w:t xml:space="preserve">n most cases, the best beam pair of the channel is the same as the best beam pair of the dominant path. </w:t>
      </w:r>
      <w:r w:rsidR="0097463F" w:rsidRPr="002109BC">
        <w:rPr>
          <w:sz w:val="22"/>
          <w:szCs w:val="22"/>
          <w:lang w:eastAsia="zh-CN"/>
        </w:rPr>
        <w:t>W</w:t>
      </w:r>
      <w:r w:rsidR="0097463F" w:rsidRPr="002109BC">
        <w:rPr>
          <w:rFonts w:hint="eastAsia"/>
          <w:sz w:val="22"/>
          <w:szCs w:val="22"/>
          <w:lang w:eastAsia="zh-CN"/>
        </w:rPr>
        <w:t>e can estimate the effective channel using classical channel estimation method, e.g. LS, MMSE, etc.</w:t>
      </w:r>
    </w:p>
    <w:p w:rsidR="00BD6ED4" w:rsidRPr="002109BC" w:rsidRDefault="0010408C" w:rsidP="003101B0">
      <w:pPr>
        <w:jc w:val="both"/>
        <w:rPr>
          <w:sz w:val="22"/>
          <w:szCs w:val="22"/>
          <w:lang w:eastAsia="zh-CN"/>
        </w:rPr>
      </w:pPr>
      <w:r w:rsidRPr="002109BC">
        <w:rPr>
          <w:sz w:val="22"/>
          <w:szCs w:val="22"/>
          <w:lang w:eastAsia="zh-CN"/>
        </w:rPr>
        <w:t>A</w:t>
      </w:r>
      <w:r w:rsidRPr="002109BC">
        <w:rPr>
          <w:rFonts w:hint="eastAsia"/>
          <w:sz w:val="22"/>
          <w:szCs w:val="22"/>
          <w:lang w:eastAsia="zh-CN"/>
        </w:rPr>
        <w:t xml:space="preserve">ssume the dominant path is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m</m:t>
        </m:r>
      </m:oMath>
      <w:r w:rsidRPr="002109BC">
        <w:rPr>
          <w:rFonts w:hint="eastAsia"/>
          <w:sz w:val="22"/>
          <w:szCs w:val="22"/>
          <w:lang w:eastAsia="zh-CN"/>
        </w:rPr>
        <w:t xml:space="preserve">, </w:t>
      </w:r>
      <w:r w:rsidR="00714130" w:rsidRPr="002109BC">
        <w:rPr>
          <w:rFonts w:hint="eastAsia"/>
          <w:sz w:val="22"/>
          <w:szCs w:val="22"/>
          <w:lang w:eastAsia="zh-CN"/>
        </w:rPr>
        <w:t xml:space="preserve">the candidate reception and transmission codebook are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sub>
        </m:sSub>
      </m:oMath>
      <w:r w:rsidR="00714130" w:rsidRPr="002109BC">
        <w:rPr>
          <w:rFonts w:hint="eastAsia"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sub>
        </m:sSub>
      </m:oMath>
      <w:r w:rsidR="00714130" w:rsidRPr="002109BC">
        <w:rPr>
          <w:rFonts w:hint="eastAsia"/>
          <w:sz w:val="22"/>
          <w:szCs w:val="22"/>
          <w:lang w:eastAsia="zh-CN"/>
        </w:rPr>
        <w:t xml:space="preserve"> respectively, </w:t>
      </w:r>
      <w:r w:rsidRPr="002109BC">
        <w:rPr>
          <w:rFonts w:hint="eastAsia"/>
          <w:sz w:val="22"/>
          <w:szCs w:val="22"/>
          <w:lang w:eastAsia="zh-CN"/>
        </w:rPr>
        <w:t>then</w:t>
      </w:r>
      <w:r w:rsidR="00DE5AF5" w:rsidRPr="002109BC">
        <w:rPr>
          <w:rFonts w:hint="eastAsia"/>
          <w:sz w:val="22"/>
          <w:szCs w:val="22"/>
          <w:lang w:eastAsia="zh-CN"/>
        </w:rPr>
        <w:t xml:space="preserve"> the best beam pair</w:t>
      </w:r>
      <w:r w:rsidR="00930594" w:rsidRPr="002109BC">
        <w:rPr>
          <w:rFonts w:hint="eastAsia"/>
          <w:sz w:val="22"/>
          <w:szCs w:val="22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k,l</m:t>
            </m:r>
          </m:e>
        </m:d>
      </m:oMath>
      <w:r w:rsidR="00DE5AF5" w:rsidRPr="002109BC">
        <w:rPr>
          <w:rFonts w:hint="eastAsia"/>
          <w:sz w:val="22"/>
          <w:szCs w:val="22"/>
          <w:lang w:eastAsia="zh-CN"/>
        </w:rPr>
        <w:t xml:space="preserve"> is depicted as</w:t>
      </w:r>
    </w:p>
    <w:p w:rsidR="009C7C16" w:rsidRPr="002109BC" w:rsidRDefault="00CE78BC" w:rsidP="003101B0">
      <w:pPr>
        <w:jc w:val="both"/>
        <w:rPr>
          <w:sz w:val="22"/>
          <w:szCs w:val="22"/>
          <w:lang w:eastAsia="zh-CN"/>
        </w:rPr>
      </w:pPr>
      <m:oMathPara>
        <m:oMath>
          <m:d>
            <m:d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k,l</m:t>
              </m:r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arg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max</m:t>
              </m:r>
              <m:sSup>
                <m:s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lang w:eastAsia="zh-CN"/>
                            </w:rPr>
                            <m:t>w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2"/>
                              <w:szCs w:val="22"/>
                              <w:lang w:eastAsia="zh-CN"/>
                            </w:rPr>
                            <m:t>r,k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2"/>
                              <w:szCs w:val="22"/>
                              <w:lang w:eastAsia="zh-CN"/>
                            </w:rPr>
                            <m:t>H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lang w:eastAsia="zh-C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lang w:eastAsia="zh-CN"/>
                            </w:rPr>
                            <m:t>m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lang w:eastAsia="zh-CN"/>
                            </w:rPr>
                            <m:t>w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2"/>
                              <w:szCs w:val="22"/>
                              <w:lang w:eastAsia="zh-CN"/>
                            </w:rPr>
                            <m:t>t,l</m:t>
                          </m:r>
                        </m:sub>
                      </m:sSub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i/>
                  <w:sz w:val="22"/>
                  <w:szCs w:val="22"/>
                  <w:lang w:eastAsia="zh-CN"/>
                </w:rPr>
              </m:ctrlPr>
            </m:e>
          </m:func>
        </m:oMath>
      </m:oMathPara>
    </w:p>
    <w:p w:rsidR="00DE5AF5" w:rsidRPr="002109BC" w:rsidRDefault="009C7C16" w:rsidP="003101B0">
      <w:pPr>
        <w:jc w:val="both"/>
        <w:rPr>
          <w:sz w:val="22"/>
          <w:szCs w:val="22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 xml:space="preserve">        =arg max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r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k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(l)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2</m:t>
              </m:r>
            </m:sup>
          </m:sSup>
        </m:oMath>
      </m:oMathPara>
    </w:p>
    <w:p w:rsidR="00F37A03" w:rsidRPr="002109BC" w:rsidRDefault="009C7C16" w:rsidP="00F37A03">
      <w:pPr>
        <w:jc w:val="both"/>
        <w:rPr>
          <w:sz w:val="22"/>
          <w:szCs w:val="22"/>
          <w:lang w:eastAsia="zh-CN"/>
        </w:rPr>
      </w:pPr>
      <w:r w:rsidRPr="002109BC">
        <w:rPr>
          <w:sz w:val="22"/>
          <w:szCs w:val="22"/>
          <w:lang w:eastAsia="zh-CN"/>
        </w:rPr>
        <w:t>W</w:t>
      </w:r>
      <w:r w:rsidRPr="002109BC">
        <w:rPr>
          <w:rFonts w:hint="eastAsia"/>
          <w:sz w:val="22"/>
          <w:szCs w:val="22"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l</m:t>
                </m:r>
              </m:sub>
            </m:sSub>
          </m:e>
        </m:rad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r,k</m:t>
            </m:r>
          </m:sub>
          <m:sup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sub>
        </m:sSub>
      </m:oMath>
      <w:r w:rsidRPr="002109BC">
        <w:rPr>
          <w:rFonts w:hint="eastAsia"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l</m:t>
                </m:r>
              </m:sub>
            </m:sSub>
          </m:e>
        </m:rad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t,l</m:t>
            </m:r>
          </m:sub>
          <m:sup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sub>
        </m:sSub>
      </m:oMath>
      <w:r w:rsidR="00F37A03" w:rsidRPr="002109BC">
        <w:rPr>
          <w:rFonts w:hint="eastAsia"/>
          <w:sz w:val="22"/>
          <w:szCs w:val="22"/>
          <w:lang w:eastAsia="zh-CN"/>
        </w:rPr>
        <w:t xml:space="preserve">, </w:t>
      </w:r>
      <w:r w:rsidR="0097463F" w:rsidRPr="002109BC">
        <w:rPr>
          <w:rFonts w:hint="eastAsia"/>
          <w:sz w:val="22"/>
          <w:szCs w:val="22"/>
          <w:lang w:eastAsia="zh-CN"/>
        </w:rPr>
        <w:t>meanwhile</w:t>
      </w:r>
      <w:r w:rsidR="00F73C2C" w:rsidRPr="002109BC">
        <w:rPr>
          <w:rFonts w:hint="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f>
          <m:fPr>
            <m:type m:val="lin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l</m:t>
                    </m:r>
                  </m:sub>
                </m:sSub>
              </m:e>
            </m:rad>
          </m:den>
        </m:f>
        <m:sSup>
          <m:s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r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r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sub>
        </m:sSub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sub>
        </m:sSub>
      </m:oMath>
      <w:r w:rsidR="00F37A03" w:rsidRPr="002109BC">
        <w:rPr>
          <w:rFonts w:hint="eastAsia"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f>
          <m:fPr>
            <m:type m:val="lin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l</m:t>
                    </m:r>
                  </m:sub>
                </m:sSub>
              </m:e>
            </m:rad>
          </m:den>
        </m:f>
        <m:sSup>
          <m:s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sub>
        </m:sSub>
      </m:oMath>
      <w:r w:rsidR="00F73C2C" w:rsidRPr="002109BC">
        <w:rPr>
          <w:rFonts w:hint="eastAsia"/>
          <w:sz w:val="22"/>
          <w:szCs w:val="22"/>
          <w:lang w:eastAsia="zh-CN"/>
        </w:rPr>
        <w:t>.</w:t>
      </w:r>
    </w:p>
    <w:p w:rsidR="00F73C2C" w:rsidRPr="002109BC" w:rsidRDefault="005C70C0" w:rsidP="00F37A03">
      <w:pPr>
        <w:jc w:val="both"/>
        <w:rPr>
          <w:sz w:val="22"/>
          <w:szCs w:val="22"/>
          <w:lang w:eastAsia="zh-CN"/>
        </w:rPr>
      </w:pPr>
      <w:r w:rsidRPr="002109BC">
        <w:rPr>
          <w:sz w:val="22"/>
          <w:szCs w:val="22"/>
          <w:lang w:eastAsia="zh-CN"/>
        </w:rPr>
        <w:t>T</w:t>
      </w:r>
      <w:r w:rsidRPr="002109BC">
        <w:rPr>
          <w:rFonts w:hint="eastAsia"/>
          <w:sz w:val="22"/>
          <w:szCs w:val="22"/>
          <w:lang w:eastAsia="zh-CN"/>
        </w:rPr>
        <w:t>hus</w:t>
      </w:r>
      <w:r w:rsidR="0097463F" w:rsidRPr="002109BC">
        <w:rPr>
          <w:rFonts w:hint="eastAsia"/>
          <w:sz w:val="22"/>
          <w:szCs w:val="22"/>
          <w:lang w:eastAsia="zh-CN"/>
        </w:rPr>
        <w:t xml:space="preserve"> the estimated effective channel can be expressed as</w:t>
      </w:r>
    </w:p>
    <w:p w:rsidR="001463E9" w:rsidRPr="002109BC" w:rsidRDefault="002109BC" w:rsidP="002109BC">
      <w:pPr>
        <w:rPr>
          <w:b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                      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(i)=</m:t>
        </m:r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(i)+</m:t>
        </m:r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s(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i)</m:t>
        </m:r>
      </m:oMath>
    </w:p>
    <w:p w:rsidR="0048200D" w:rsidRDefault="002109BC" w:rsidP="00F37A03">
      <w:pPr>
        <w:jc w:val="both"/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 xml:space="preserve">                   </w:t>
      </w:r>
      <w:r w:rsidR="0048200D" w:rsidRPr="002109BC">
        <w:rPr>
          <w:rFonts w:hint="eastAsia"/>
          <w:b/>
          <w:sz w:val="22"/>
          <w:szCs w:val="22"/>
          <w:lang w:eastAsia="zh-CN"/>
        </w:rPr>
        <w:t xml:space="preserve">        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 xml:space="preserve"> =</m:t>
        </m:r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sub>
        </m:sSub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r,i</m:t>
            </m:r>
          </m:sub>
          <m:sup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sub>
        </m:sSub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t,i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+</m:t>
        </m:r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(i</m:t>
        </m:r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)</m:t>
        </m:r>
      </m:oMath>
    </w:p>
    <w:p w:rsidR="0048200D" w:rsidRPr="002109BC" w:rsidRDefault="002109BC" w:rsidP="002109BC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                             </w:t>
      </w:r>
      <m:oMath>
        <m:r>
          <m:rPr>
            <m:sty m:val="p"/>
          </m:rPr>
          <w:rPr>
            <w:rFonts w:ascii="Cambria Math"/>
            <w:sz w:val="22"/>
            <w:szCs w:val="22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r,i</m:t>
            </m:r>
          </m:sub>
          <m:sup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H</m:t>
            </m:r>
          </m:sup>
        </m:sSubSup>
        <m:sSup>
          <m:s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r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r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sub>
        </m:sSub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r,m</m:t>
            </m:r>
          </m:sub>
        </m:sSub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t,m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sup>
        </m:sSubSup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sup>
        </m:sSubSup>
        <m:sSup>
          <m:s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t,i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+</m:t>
        </m:r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(i</m:t>
        </m:r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)</m:t>
        </m:r>
      </m:oMath>
    </w:p>
    <w:p w:rsidR="0097463F" w:rsidRPr="002109BC" w:rsidRDefault="0048200D" w:rsidP="002109BC">
      <w:pPr>
        <w:rPr>
          <w:b/>
          <w:sz w:val="22"/>
          <w:szCs w:val="22"/>
          <w:lang w:eastAsia="zh-CN"/>
        </w:rPr>
      </w:pPr>
      <w:r w:rsidRPr="002109BC">
        <w:rPr>
          <w:rFonts w:hint="eastAsia"/>
          <w:sz w:val="22"/>
          <w:szCs w:val="22"/>
          <w:lang w:eastAsia="zh-CN"/>
        </w:rPr>
        <w:t xml:space="preserve">   </w:t>
      </w:r>
      <w:r w:rsidR="002109BC">
        <w:rPr>
          <w:rFonts w:hint="eastAsia"/>
          <w:sz w:val="22"/>
          <w:szCs w:val="22"/>
          <w:lang w:eastAsia="zh-CN"/>
        </w:rPr>
        <w:t xml:space="preserve">                     </w:t>
      </w:r>
      <w:r w:rsidRPr="002109BC">
        <w:rPr>
          <w:rFonts w:hint="eastAsia"/>
          <w:sz w:val="22"/>
          <w:szCs w:val="22"/>
          <w:lang w:eastAsia="zh-CN"/>
        </w:rPr>
        <w:t xml:space="preserve">     </w:t>
      </w:r>
      <m:oMath>
        <m:r>
          <m:rPr>
            <m:sty m:val="p"/>
          </m:rPr>
          <w:rPr>
            <w:rFonts w:ascii="Cambria Math"/>
            <w:sz w:val="22"/>
            <w:szCs w:val="22"/>
            <w:lang w:eastAsia="zh-CN"/>
          </w:rPr>
          <m:t>=</m:t>
        </m:r>
        <m:sSup>
          <m:s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vec</m:t>
            </m:r>
            <m:d>
              <m:d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/>
                        <w:sz w:val="22"/>
                        <w:szCs w:val="22"/>
                        <w:lang w:eastAsia="zh-CN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  <w:szCs w:val="22"/>
                        <w:lang w:eastAsia="zh-CN"/>
                      </w:rPr>
                      <m:t>r,i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/>
                        <w:sz w:val="22"/>
                        <w:szCs w:val="22"/>
                        <w:lang w:eastAsia="zh-CN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  <w:szCs w:val="22"/>
                        <w:lang w:eastAsia="zh-CN"/>
                      </w:rPr>
                      <m:t>t,i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  <w:szCs w:val="22"/>
                        <w:lang w:eastAsia="zh-CN"/>
                      </w:rPr>
                      <m:t>H</m:t>
                    </m:r>
                  </m:sup>
                </m:sSubSup>
              </m:e>
            </m:d>
          </m:e>
          <m:sup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H</m:t>
            </m:r>
          </m:sup>
        </m:sSup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vec(</m:t>
        </m:r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r,m</m:t>
            </m:r>
          </m:sub>
        </m:sSub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t,m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)+</m:t>
        </m:r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(i</m:t>
        </m:r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)</m:t>
        </m:r>
      </m:oMath>
    </w:p>
    <w:p w:rsidR="00343B74" w:rsidRPr="002109BC" w:rsidRDefault="001F04C3" w:rsidP="003101B0">
      <w:pPr>
        <w:jc w:val="both"/>
        <w:rPr>
          <w:sz w:val="22"/>
          <w:szCs w:val="22"/>
          <w:lang w:val="en-US" w:eastAsia="zh-CN"/>
        </w:rPr>
      </w:pPr>
      <w:r w:rsidRPr="002109BC">
        <w:rPr>
          <w:rFonts w:hint="eastAsia"/>
          <w:sz w:val="22"/>
          <w:szCs w:val="22"/>
          <w:lang w:eastAsia="zh-CN"/>
        </w:rPr>
        <w:t xml:space="preserve">Hence, the equation can be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T</m:t>
        </m:r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+</m:t>
        </m:r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s</m:t>
        </m:r>
      </m:oMath>
      <w:r w:rsidRPr="002109BC">
        <w:rPr>
          <w:rFonts w:hint="eastAsia"/>
          <w:sz w:val="22"/>
          <w:szCs w:val="22"/>
          <w:lang w:eastAsia="zh-CN"/>
        </w:rPr>
        <w:t>,</w:t>
      </w:r>
      <w:r w:rsidRPr="002109BC">
        <w:rPr>
          <w:rFonts w:hint="eastAsia"/>
          <w:b/>
          <w:sz w:val="22"/>
          <w:szCs w:val="22"/>
          <w:lang w:eastAsia="zh-CN"/>
        </w:rPr>
        <w:t xml:space="preserve"> </w:t>
      </w:r>
      <w:r w:rsidRPr="002109BC">
        <w:rPr>
          <w:rFonts w:hint="eastAsia"/>
          <w:sz w:val="22"/>
          <w:szCs w:val="22"/>
          <w:lang w:eastAsia="zh-CN"/>
        </w:rPr>
        <w:t>which is a typical</w:t>
      </w:r>
      <w:r w:rsidR="00930594" w:rsidRPr="002109BC">
        <w:rPr>
          <w:rFonts w:hint="eastAsia"/>
          <w:sz w:val="22"/>
          <w:szCs w:val="22"/>
          <w:lang w:eastAsia="zh-CN"/>
        </w:rPr>
        <w:t xml:space="preserve"> compressive sensing expression,</w:t>
      </w:r>
      <w:r w:rsidR="00700592" w:rsidRPr="002109BC">
        <w:rPr>
          <w:rFonts w:hint="eastAsia"/>
          <w:sz w:val="22"/>
          <w:szCs w:val="22"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/>
                <w:sz w:val="22"/>
                <w:szCs w:val="22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r,i</m:t>
            </m:r>
          </m:sub>
        </m:sSub>
        <m:r>
          <m:rPr>
            <m:sty m:val="p"/>
          </m:rPr>
          <w:rPr>
            <w:rFonts w:ascii="Cambria Math"/>
            <w:sz w:val="22"/>
            <w:szCs w:val="22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sup>
        </m:sSubSup>
        <m:sSup>
          <m:s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r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r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r,i</m:t>
            </m:r>
          </m:sub>
        </m:sSub>
      </m:oMath>
      <w:r w:rsidR="00700592" w:rsidRPr="002109BC">
        <w:rPr>
          <w:rFonts w:hint="eastAsia"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/>
                <w:sz w:val="22"/>
                <w:szCs w:val="22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t,i</m:t>
            </m:r>
          </m:sub>
        </m:sSub>
        <m:r>
          <m:rPr>
            <m:sty m:val="p"/>
          </m:rPr>
          <w:rPr>
            <w:rFonts w:ascii="Cambria Math"/>
            <w:sz w:val="22"/>
            <w:szCs w:val="22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sup>
        </m:sSubSup>
        <m:sSup>
          <m:s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2"/>
                <w:lang w:eastAsia="zh-CN"/>
              </w:rPr>
              <m:t>t,i</m:t>
            </m:r>
          </m:sub>
        </m:sSub>
      </m:oMath>
      <w:r w:rsidR="00700592" w:rsidRPr="002109BC">
        <w:rPr>
          <w:rFonts w:hint="eastAsia"/>
          <w:sz w:val="22"/>
          <w:szCs w:val="22"/>
          <w:lang w:eastAsia="zh-CN"/>
        </w:rPr>
        <w:t>.</w:t>
      </w:r>
      <w:r w:rsidR="00930594" w:rsidRPr="002109BC">
        <w:rPr>
          <w:rFonts w:hint="eastAsia"/>
          <w:sz w:val="22"/>
          <w:szCs w:val="22"/>
          <w:lang w:eastAsia="zh-CN"/>
        </w:rPr>
        <w:t xml:space="preserve"> </w:t>
      </w:r>
      <w:r w:rsidR="005C70C0" w:rsidRPr="002109BC">
        <w:rPr>
          <w:sz w:val="22"/>
          <w:szCs w:val="22"/>
          <w:lang w:eastAsia="zh-CN"/>
        </w:rPr>
        <w:t>F</w:t>
      </w:r>
      <w:r w:rsidR="005C70C0" w:rsidRPr="002109BC">
        <w:rPr>
          <w:rFonts w:hint="eastAsia"/>
          <w:sz w:val="22"/>
          <w:szCs w:val="22"/>
          <w:lang w:eastAsia="zh-CN"/>
        </w:rPr>
        <w:t>inally w</w:t>
      </w:r>
      <w:r w:rsidR="00930594" w:rsidRPr="002109BC">
        <w:rPr>
          <w:rFonts w:hint="eastAsia"/>
          <w:sz w:val="22"/>
          <w:szCs w:val="22"/>
          <w:lang w:eastAsia="zh-CN"/>
        </w:rPr>
        <w:t xml:space="preserve">e can obtain the best beam pair by estimating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sub>
        </m:sSub>
      </m:oMath>
      <w:r w:rsidR="00930594" w:rsidRPr="002109BC">
        <w:rPr>
          <w:rFonts w:hint="eastAsia"/>
          <w:sz w:val="22"/>
          <w:szCs w:val="22"/>
          <w:lang w:eastAsia="zh-CN"/>
        </w:rPr>
        <w:t xml:space="preserve"> through </w:t>
      </w:r>
      <w:r w:rsidR="00930594" w:rsidRPr="002109BC">
        <w:rPr>
          <w:sz w:val="22"/>
          <w:szCs w:val="22"/>
          <w:lang w:val="en-US" w:eastAsia="zh-CN"/>
        </w:rPr>
        <w:t>reconstruc</w:t>
      </w:r>
      <w:r w:rsidR="00930594" w:rsidRPr="002109BC">
        <w:rPr>
          <w:rFonts w:hint="eastAsia"/>
          <w:sz w:val="22"/>
          <w:szCs w:val="22"/>
          <w:lang w:val="en-US" w:eastAsia="zh-CN"/>
        </w:rPr>
        <w:t xml:space="preserve">tion </w:t>
      </w:r>
      <w:r w:rsidR="00930594" w:rsidRPr="002109BC">
        <w:rPr>
          <w:sz w:val="22"/>
          <w:szCs w:val="22"/>
          <w:lang w:val="en-US" w:eastAsia="zh-CN"/>
        </w:rPr>
        <w:t>methods</w:t>
      </w:r>
      <w:r w:rsidR="00930594" w:rsidRPr="002109BC">
        <w:rPr>
          <w:rFonts w:hint="eastAsia"/>
          <w:sz w:val="22"/>
          <w:szCs w:val="22"/>
          <w:lang w:val="en-US" w:eastAsia="zh-CN"/>
        </w:rPr>
        <w:t>.</w:t>
      </w:r>
    </w:p>
    <w:p w:rsidR="001175CB" w:rsidRDefault="001175CB" w:rsidP="003101B0">
      <w:pPr>
        <w:jc w:val="both"/>
        <w:rPr>
          <w:sz w:val="22"/>
          <w:szCs w:val="22"/>
          <w:lang w:eastAsia="zh-CN"/>
        </w:rPr>
      </w:pPr>
      <w:r w:rsidRPr="002109BC">
        <w:rPr>
          <w:sz w:val="22"/>
          <w:szCs w:val="22"/>
          <w:lang w:eastAsia="zh-CN"/>
        </w:rPr>
        <w:lastRenderedPageBreak/>
        <w:t>N</w:t>
      </w:r>
      <w:r w:rsidRPr="002109BC">
        <w:rPr>
          <w:rFonts w:hint="eastAsia"/>
          <w:sz w:val="22"/>
          <w:szCs w:val="22"/>
          <w:lang w:eastAsia="zh-CN"/>
        </w:rPr>
        <w:t xml:space="preserve">otice that </w:t>
      </w:r>
      <w:r w:rsidR="00F2466A" w:rsidRPr="002109BC">
        <w:rPr>
          <w:rFonts w:hint="eastAsia"/>
          <w:sz w:val="22"/>
          <w:szCs w:val="22"/>
          <w:lang w:eastAsia="zh-CN"/>
        </w:rPr>
        <w:t xml:space="preserve">in order to ensure </w:t>
      </w:r>
      <w:r w:rsidR="00F2466A" w:rsidRPr="002109BC">
        <w:rPr>
          <w:rFonts w:hint="eastAsia"/>
          <w:sz w:val="22"/>
          <w:szCs w:val="22"/>
          <w:lang w:val="en-US" w:eastAsia="zh-CN"/>
        </w:rPr>
        <w:t xml:space="preserve">measurement matrix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T</m:t>
        </m:r>
      </m:oMath>
      <w:r w:rsidR="00F2466A" w:rsidRPr="002109BC">
        <w:rPr>
          <w:rFonts w:hint="eastAsia"/>
          <w:sz w:val="22"/>
          <w:szCs w:val="22"/>
          <w:lang w:val="en-US" w:eastAsia="zh-CN"/>
        </w:rPr>
        <w:t xml:space="preserve"> obeys the </w:t>
      </w:r>
      <w:r w:rsidR="00F2466A" w:rsidRPr="002109BC">
        <w:rPr>
          <w:sz w:val="22"/>
          <w:szCs w:val="22"/>
          <w:lang w:val="en-US" w:eastAsia="zh-CN"/>
        </w:rPr>
        <w:t>restricted isometry</w:t>
      </w:r>
      <w:r w:rsidR="00F2466A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F2466A" w:rsidRPr="002109BC">
        <w:rPr>
          <w:sz w:val="22"/>
          <w:szCs w:val="22"/>
          <w:lang w:val="en-US" w:eastAsia="zh-CN"/>
        </w:rPr>
        <w:t>property</w:t>
      </w:r>
      <w:r w:rsidR="00F2466A" w:rsidRPr="002109BC">
        <w:rPr>
          <w:rFonts w:hint="eastAsia"/>
          <w:sz w:val="22"/>
          <w:szCs w:val="22"/>
          <w:lang w:val="en-US" w:eastAsia="zh-CN"/>
        </w:rPr>
        <w:t xml:space="preserve">, </w:t>
      </w:r>
      <w:r w:rsidR="00F2466A" w:rsidRPr="002109BC">
        <w:rPr>
          <w:rFonts w:hint="eastAsia"/>
          <w:sz w:val="22"/>
          <w:szCs w:val="22"/>
          <w:lang w:eastAsia="zh-CN"/>
        </w:rPr>
        <w:t xml:space="preserve">the transmission training vectors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t,i</m:t>
            </m:r>
          </m:sub>
        </m:sSub>
      </m:oMath>
      <w:r w:rsidR="00F2466A" w:rsidRPr="002109BC">
        <w:rPr>
          <w:rFonts w:hint="eastAsia"/>
          <w:sz w:val="22"/>
          <w:szCs w:val="22"/>
          <w:lang w:eastAsia="zh-CN"/>
        </w:rPr>
        <w:t xml:space="preserve"> and reception training vectors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r,i</m:t>
            </m:r>
          </m:sub>
        </m:sSub>
      </m:oMath>
      <w:r w:rsidR="00F2466A" w:rsidRPr="002109BC">
        <w:rPr>
          <w:rFonts w:hint="eastAsia"/>
          <w:sz w:val="22"/>
          <w:szCs w:val="22"/>
          <w:lang w:eastAsia="zh-CN"/>
        </w:rPr>
        <w:t xml:space="preserve"> should be random</w:t>
      </w:r>
      <w:r w:rsidR="00082C96" w:rsidRPr="002109BC">
        <w:rPr>
          <w:rFonts w:hint="eastAsia"/>
          <w:sz w:val="22"/>
          <w:szCs w:val="22"/>
          <w:lang w:eastAsia="zh-CN"/>
        </w:rPr>
        <w:t>ly</w:t>
      </w:r>
      <w:r w:rsidR="00F2466A" w:rsidRPr="002109BC">
        <w:rPr>
          <w:rFonts w:hint="eastAsia"/>
          <w:sz w:val="22"/>
          <w:szCs w:val="22"/>
          <w:lang w:eastAsia="zh-CN"/>
        </w:rPr>
        <w:t xml:space="preserve"> generated</w:t>
      </w:r>
      <w:r w:rsidR="00082C96" w:rsidRPr="002109BC">
        <w:rPr>
          <w:rFonts w:hint="eastAsia"/>
          <w:sz w:val="22"/>
          <w:szCs w:val="22"/>
          <w:lang w:eastAsia="zh-CN"/>
        </w:rPr>
        <w:t>.</w:t>
      </w:r>
      <w:r w:rsidR="008364C1">
        <w:rPr>
          <w:rFonts w:hint="eastAsia"/>
          <w:sz w:val="22"/>
          <w:szCs w:val="22"/>
          <w:lang w:eastAsia="zh-CN"/>
        </w:rPr>
        <w:t xml:space="preserve"> In case of beam training </w:t>
      </w:r>
      <w:r w:rsidR="00BA3CD0">
        <w:rPr>
          <w:rFonts w:hint="eastAsia"/>
          <w:sz w:val="22"/>
          <w:szCs w:val="22"/>
          <w:lang w:eastAsia="zh-CN"/>
        </w:rPr>
        <w:t>from a small number of beams, the random training vectors could be generated by weighted sum</w:t>
      </w:r>
      <w:r w:rsidR="00D650CE">
        <w:rPr>
          <w:rFonts w:hint="eastAsia"/>
          <w:sz w:val="22"/>
          <w:szCs w:val="22"/>
          <w:lang w:eastAsia="zh-CN"/>
        </w:rPr>
        <w:t>mation</w:t>
      </w:r>
      <w:r w:rsidR="00BA3CD0">
        <w:rPr>
          <w:rFonts w:hint="eastAsia"/>
          <w:sz w:val="22"/>
          <w:szCs w:val="22"/>
          <w:lang w:eastAsia="zh-CN"/>
        </w:rPr>
        <w:t xml:space="preserve"> of the candidate beam</w:t>
      </w:r>
      <w:r w:rsidR="00D650CE">
        <w:rPr>
          <w:rFonts w:hint="eastAsia"/>
          <w:sz w:val="22"/>
          <w:szCs w:val="22"/>
          <w:lang w:eastAsia="zh-CN"/>
        </w:rPr>
        <w:t xml:space="preserve"> vector</w:t>
      </w:r>
      <w:r w:rsidR="00BA3CD0">
        <w:rPr>
          <w:rFonts w:hint="eastAsia"/>
          <w:sz w:val="22"/>
          <w:szCs w:val="22"/>
          <w:lang w:eastAsia="zh-CN"/>
        </w:rPr>
        <w:t>s.</w:t>
      </w:r>
    </w:p>
    <w:p w:rsidR="008364C1" w:rsidRPr="00D650CE" w:rsidRDefault="008364C1" w:rsidP="003101B0">
      <w:pPr>
        <w:jc w:val="both"/>
        <w:rPr>
          <w:b/>
          <w:i/>
          <w:sz w:val="22"/>
          <w:szCs w:val="22"/>
          <w:lang w:val="en-US" w:eastAsia="zh-CN"/>
        </w:rPr>
      </w:pPr>
      <w:r w:rsidRPr="00D650CE">
        <w:rPr>
          <w:rFonts w:hint="eastAsia"/>
          <w:b/>
          <w:i/>
          <w:sz w:val="22"/>
          <w:szCs w:val="22"/>
          <w:lang w:val="en-US" w:eastAsia="zh-CN"/>
        </w:rPr>
        <w:t>Observation</w:t>
      </w:r>
      <w:r w:rsidR="00C137B4">
        <w:rPr>
          <w:rFonts w:hint="eastAsia"/>
          <w:b/>
          <w:i/>
          <w:sz w:val="22"/>
          <w:szCs w:val="22"/>
          <w:lang w:val="en-US" w:eastAsia="zh-CN"/>
        </w:rPr>
        <w:t xml:space="preserve"> 2</w:t>
      </w:r>
      <w:r w:rsidRPr="00D650CE">
        <w:rPr>
          <w:rFonts w:hint="eastAsia"/>
          <w:b/>
          <w:i/>
          <w:sz w:val="22"/>
          <w:szCs w:val="22"/>
          <w:lang w:val="en-US" w:eastAsia="zh-CN"/>
        </w:rPr>
        <w:t>:</w:t>
      </w:r>
      <w:r w:rsidR="00D650CE" w:rsidRPr="00D650CE">
        <w:rPr>
          <w:rFonts w:hint="eastAsia"/>
          <w:b/>
          <w:i/>
          <w:sz w:val="22"/>
          <w:szCs w:val="22"/>
          <w:lang w:val="en-US" w:eastAsia="zh-CN"/>
        </w:rPr>
        <w:t xml:space="preserve"> Beam training can be modeled as compressive sensing</w:t>
      </w:r>
      <w:r w:rsidR="000028FE">
        <w:rPr>
          <w:rFonts w:hint="eastAsia"/>
          <w:b/>
          <w:i/>
          <w:sz w:val="22"/>
          <w:szCs w:val="22"/>
          <w:lang w:val="en-US" w:eastAsia="zh-CN"/>
        </w:rPr>
        <w:t xml:space="preserve"> problem, and solved with much small</w:t>
      </w:r>
      <w:r w:rsidR="00D650CE" w:rsidRPr="00D650CE">
        <w:rPr>
          <w:rFonts w:hint="eastAsia"/>
          <w:b/>
          <w:i/>
          <w:sz w:val="22"/>
          <w:szCs w:val="22"/>
          <w:lang w:val="en-US" w:eastAsia="zh-CN"/>
        </w:rPr>
        <w:t xml:space="preserve"> training overhead.</w:t>
      </w:r>
    </w:p>
    <w:p w:rsidR="00B47494" w:rsidRPr="00B47494" w:rsidRDefault="00B47494" w:rsidP="00B47494">
      <w:pPr>
        <w:pStyle w:val="1"/>
        <w:keepLines w:val="0"/>
        <w:numPr>
          <w:ilvl w:val="0"/>
          <w:numId w:val="7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textAlignment w:val="auto"/>
        <w:rPr>
          <w:rFonts w:ascii="Times New Roman" w:eastAsia="MS Gothic" w:hAnsi="Times New Roman"/>
          <w:b/>
          <w:kern w:val="28"/>
          <w:sz w:val="28"/>
          <w:szCs w:val="24"/>
          <w:lang w:eastAsia="ja-JP"/>
        </w:rPr>
      </w:pPr>
      <w:r w:rsidRPr="00B47494">
        <w:rPr>
          <w:rFonts w:ascii="Times New Roman" w:eastAsia="MS Gothic" w:hAnsi="Times New Roman"/>
          <w:b/>
          <w:kern w:val="28"/>
          <w:sz w:val="28"/>
          <w:szCs w:val="24"/>
          <w:lang w:eastAsia="ja-JP"/>
        </w:rPr>
        <w:t>Application</w:t>
      </w:r>
      <w:r w:rsidRPr="00B47494">
        <w:rPr>
          <w:rFonts w:ascii="Times New Roman" w:eastAsia="MS Gothic" w:hAnsi="Times New Roman" w:hint="eastAsia"/>
          <w:b/>
          <w:kern w:val="28"/>
          <w:sz w:val="28"/>
          <w:szCs w:val="24"/>
          <w:lang w:eastAsia="ja-JP"/>
        </w:rPr>
        <w:t xml:space="preserve"> of compressive sensing based beam training for NR</w:t>
      </w:r>
    </w:p>
    <w:p w:rsidR="007D5A65" w:rsidRPr="008771DD" w:rsidRDefault="008E519D" w:rsidP="008E519D">
      <w:pPr>
        <w:jc w:val="both"/>
        <w:rPr>
          <w:rFonts w:eastAsia="Arial Unicode MS"/>
          <w:kern w:val="2"/>
          <w:sz w:val="22"/>
          <w:szCs w:val="24"/>
          <w:lang w:eastAsia="zh-CN"/>
        </w:rPr>
      </w:pPr>
      <w:r w:rsidRPr="002109BC">
        <w:rPr>
          <w:rFonts w:eastAsia="Arial Unicode MS" w:cs="Arial"/>
          <w:kern w:val="2"/>
          <w:sz w:val="22"/>
          <w:szCs w:val="24"/>
          <w:lang w:eastAsia="zh-CN"/>
        </w:rPr>
        <w:t>F</w:t>
      </w:r>
      <w:r w:rsidRPr="002109BC">
        <w:rPr>
          <w:rFonts w:eastAsia="Arial Unicode MS" w:cs="Arial" w:hint="eastAsia"/>
          <w:kern w:val="2"/>
          <w:sz w:val="22"/>
          <w:szCs w:val="24"/>
          <w:lang w:eastAsia="zh-CN"/>
        </w:rPr>
        <w:t xml:space="preserve">rom the </w:t>
      </w:r>
      <w:r w:rsidR="007D5A65" w:rsidRPr="00A5255F">
        <w:rPr>
          <w:rFonts w:eastAsia="Arial Unicode MS"/>
          <w:kern w:val="2"/>
          <w:sz w:val="22"/>
          <w:szCs w:val="24"/>
          <w:lang w:eastAsia="zh-CN"/>
        </w:rPr>
        <w:t>theoretical </w:t>
      </w:r>
      <w:r w:rsidR="00F4188C" w:rsidRPr="00A5255F">
        <w:rPr>
          <w:rFonts w:eastAsia="Arial Unicode MS"/>
          <w:kern w:val="2"/>
          <w:sz w:val="22"/>
          <w:szCs w:val="24"/>
          <w:lang w:eastAsia="zh-CN"/>
        </w:rPr>
        <w:t>analysis above</w:t>
      </w:r>
      <w:r w:rsidRPr="00A5255F">
        <w:rPr>
          <w:rFonts w:eastAsia="Arial Unicode MS" w:hint="eastAsia"/>
          <w:kern w:val="2"/>
          <w:sz w:val="22"/>
          <w:szCs w:val="24"/>
          <w:lang w:eastAsia="zh-CN"/>
        </w:rPr>
        <w:t xml:space="preserve"> we can see that compressive sensing based beam training can be achieved simultaneously among multiple </w:t>
      </w:r>
      <w:r w:rsidR="00951DE0" w:rsidRPr="00A5255F">
        <w:rPr>
          <w:rFonts w:eastAsia="Arial Unicode MS" w:hint="eastAsia"/>
          <w:kern w:val="2"/>
          <w:sz w:val="22"/>
          <w:szCs w:val="24"/>
          <w:lang w:eastAsia="zh-CN"/>
        </w:rPr>
        <w:t>UE</w:t>
      </w:r>
      <w:r w:rsidRPr="00A5255F">
        <w:rPr>
          <w:rFonts w:eastAsia="Arial Unicode MS" w:hint="eastAsia"/>
          <w:kern w:val="2"/>
          <w:sz w:val="22"/>
          <w:szCs w:val="24"/>
          <w:lang w:eastAsia="zh-CN"/>
        </w:rPr>
        <w:t xml:space="preserve">s. </w:t>
      </w:r>
      <w:r w:rsidR="00F4188C" w:rsidRPr="00A5255F">
        <w:rPr>
          <w:rFonts w:eastAsia="Arial Unicode MS"/>
          <w:kern w:val="2"/>
          <w:sz w:val="22"/>
          <w:szCs w:val="24"/>
          <w:lang w:eastAsia="zh-CN"/>
        </w:rPr>
        <w:t>M</w:t>
      </w:r>
      <w:r w:rsidR="00F4188C" w:rsidRPr="00A5255F">
        <w:rPr>
          <w:rFonts w:eastAsia="Arial Unicode MS" w:hint="eastAsia"/>
          <w:kern w:val="2"/>
          <w:sz w:val="22"/>
          <w:szCs w:val="24"/>
          <w:lang w:eastAsia="zh-CN"/>
        </w:rPr>
        <w:t xml:space="preserve">oreover, this beam training </w:t>
      </w:r>
      <w:r w:rsidR="00F4188C" w:rsidRPr="008771DD">
        <w:rPr>
          <w:rFonts w:eastAsia="Arial Unicode MS"/>
          <w:kern w:val="2"/>
          <w:sz w:val="22"/>
          <w:szCs w:val="24"/>
          <w:lang w:eastAsia="zh-CN"/>
        </w:rPr>
        <w:t>method has better performance when the channel has fewer paths, thus it’s more applicable in high frequency</w:t>
      </w:r>
      <w:r w:rsidR="00F4188C" w:rsidRPr="00A5255F">
        <w:rPr>
          <w:rFonts w:eastAsia="Arial Unicode MS"/>
          <w:kern w:val="2"/>
          <w:sz w:val="22"/>
          <w:szCs w:val="24"/>
          <w:lang w:eastAsia="zh-CN"/>
        </w:rPr>
        <w:t xml:space="preserve"> band than low frequency band. It’s sui</w:t>
      </w:r>
      <w:r w:rsidR="00576875" w:rsidRPr="00A5255F">
        <w:rPr>
          <w:rFonts w:eastAsia="Arial Unicode MS"/>
          <w:kern w:val="2"/>
          <w:sz w:val="22"/>
          <w:szCs w:val="24"/>
          <w:lang w:eastAsia="zh-CN"/>
        </w:rPr>
        <w:t>table in both FDD and TDD mode (</w:t>
      </w:r>
      <w:r w:rsidR="00F4188C" w:rsidRPr="00A5255F">
        <w:rPr>
          <w:rFonts w:eastAsia="Arial Unicode MS"/>
          <w:kern w:val="2"/>
          <w:sz w:val="22"/>
          <w:szCs w:val="24"/>
          <w:lang w:eastAsia="zh-CN"/>
        </w:rPr>
        <w:t xml:space="preserve">even </w:t>
      </w:r>
      <w:r w:rsidR="00576875" w:rsidRPr="00A5255F">
        <w:rPr>
          <w:rFonts w:eastAsia="Arial Unicode MS"/>
          <w:kern w:val="2"/>
          <w:sz w:val="22"/>
          <w:szCs w:val="24"/>
          <w:lang w:eastAsia="zh-CN"/>
        </w:rPr>
        <w:t xml:space="preserve">TDD reciprocity is not applicable). Multiple TXRUs can be used to further reduce the training over head. </w:t>
      </w:r>
      <w:r w:rsidR="008771DD" w:rsidRPr="00A5255F">
        <w:rPr>
          <w:rFonts w:eastAsia="Arial Unicode MS"/>
          <w:kern w:val="2"/>
          <w:sz w:val="22"/>
          <w:szCs w:val="24"/>
          <w:lang w:eastAsia="zh-CN"/>
        </w:rPr>
        <w:t xml:space="preserve">If </w:t>
      </w:r>
      <w:r w:rsidR="00F5058D" w:rsidRPr="00A5255F">
        <w:rPr>
          <w:rFonts w:eastAsia="Arial Unicode MS" w:hint="eastAsia"/>
          <w:kern w:val="2"/>
          <w:sz w:val="22"/>
          <w:szCs w:val="24"/>
          <w:lang w:eastAsia="zh-CN"/>
        </w:rPr>
        <w:t xml:space="preserve">a </w:t>
      </w:r>
      <w:r w:rsidR="008771DD" w:rsidRPr="00A5255F">
        <w:rPr>
          <w:rFonts w:eastAsia="Arial Unicode MS"/>
          <w:kern w:val="2"/>
          <w:sz w:val="22"/>
          <w:szCs w:val="24"/>
          <w:lang w:eastAsia="zh-CN"/>
        </w:rPr>
        <w:t xml:space="preserve">UE has </w:t>
      </w:r>
      <w:r w:rsidR="008771DD" w:rsidRPr="00A5255F">
        <w:rPr>
          <w:rFonts w:eastAsia="Arial Unicode MS" w:hint="eastAsia"/>
          <w:kern w:val="2"/>
          <w:sz w:val="22"/>
          <w:szCs w:val="24"/>
          <w:lang w:eastAsia="zh-CN"/>
        </w:rPr>
        <w:t xml:space="preserve">single antenna or </w:t>
      </w:r>
      <w:r w:rsidR="008771DD" w:rsidRPr="00A5255F">
        <w:rPr>
          <w:rFonts w:eastAsia="Arial Unicode MS"/>
          <w:kern w:val="2"/>
          <w:sz w:val="22"/>
          <w:szCs w:val="24"/>
          <w:lang w:eastAsia="zh-CN"/>
        </w:rPr>
        <w:t>receive diversity technique</w:t>
      </w:r>
      <w:r w:rsidR="008771DD" w:rsidRPr="00A5255F">
        <w:rPr>
          <w:rFonts w:eastAsia="Arial Unicode MS" w:hint="eastAsia"/>
          <w:kern w:val="2"/>
          <w:sz w:val="22"/>
          <w:szCs w:val="24"/>
          <w:lang w:eastAsia="zh-CN"/>
        </w:rPr>
        <w:t xml:space="preserve"> is used, beam training at eNodeB side can be achieved</w:t>
      </w:r>
      <w:r w:rsidR="005E2D1C" w:rsidRPr="00A5255F">
        <w:rPr>
          <w:rFonts w:eastAsia="Arial Unicode MS" w:hint="eastAsia"/>
          <w:kern w:val="2"/>
          <w:sz w:val="22"/>
          <w:szCs w:val="24"/>
          <w:lang w:eastAsia="zh-CN"/>
        </w:rPr>
        <w:t>. I</w:t>
      </w:r>
      <w:r w:rsidR="008771DD" w:rsidRPr="00A5255F">
        <w:rPr>
          <w:rFonts w:eastAsia="Arial Unicode MS" w:hint="eastAsia"/>
          <w:kern w:val="2"/>
          <w:sz w:val="22"/>
          <w:szCs w:val="24"/>
          <w:lang w:eastAsia="zh-CN"/>
        </w:rPr>
        <w:t xml:space="preserve">f beamforming is used by </w:t>
      </w:r>
      <w:r w:rsidR="00F5058D" w:rsidRPr="00A5255F">
        <w:rPr>
          <w:rFonts w:eastAsia="Arial Unicode MS" w:hint="eastAsia"/>
          <w:kern w:val="2"/>
          <w:sz w:val="22"/>
          <w:szCs w:val="24"/>
          <w:lang w:eastAsia="zh-CN"/>
        </w:rPr>
        <w:t xml:space="preserve">the </w:t>
      </w:r>
      <w:r w:rsidR="008771DD" w:rsidRPr="00A5255F">
        <w:rPr>
          <w:rFonts w:eastAsia="Arial Unicode MS" w:hint="eastAsia"/>
          <w:kern w:val="2"/>
          <w:sz w:val="22"/>
          <w:szCs w:val="24"/>
          <w:lang w:eastAsia="zh-CN"/>
        </w:rPr>
        <w:t xml:space="preserve">UE, </w:t>
      </w:r>
      <w:r w:rsidR="00F5058D" w:rsidRPr="00A5255F">
        <w:rPr>
          <w:rFonts w:eastAsia="Arial Unicode MS" w:hint="eastAsia"/>
          <w:kern w:val="2"/>
          <w:sz w:val="22"/>
          <w:szCs w:val="24"/>
          <w:lang w:eastAsia="zh-CN"/>
        </w:rPr>
        <w:t>beam training can be performed at both sides.</w:t>
      </w:r>
    </w:p>
    <w:p w:rsidR="008E519D" w:rsidRPr="002109BC" w:rsidRDefault="008E519D" w:rsidP="008E519D">
      <w:pPr>
        <w:jc w:val="both"/>
        <w:rPr>
          <w:rFonts w:eastAsia="Arial Unicode MS" w:cs="Arial"/>
          <w:kern w:val="2"/>
          <w:sz w:val="22"/>
          <w:szCs w:val="24"/>
          <w:lang w:eastAsia="zh-CN"/>
        </w:rPr>
      </w:pPr>
      <w:r w:rsidRPr="002109BC">
        <w:rPr>
          <w:rFonts w:eastAsia="Arial Unicode MS" w:cs="Arial"/>
          <w:kern w:val="2"/>
          <w:sz w:val="22"/>
          <w:szCs w:val="24"/>
          <w:lang w:eastAsia="zh-CN"/>
        </w:rPr>
        <w:t>T</w:t>
      </w:r>
      <w:r w:rsidRPr="002109BC">
        <w:rPr>
          <w:rFonts w:eastAsia="Arial Unicode MS" w:cs="Arial" w:hint="eastAsia"/>
          <w:kern w:val="2"/>
          <w:sz w:val="22"/>
          <w:szCs w:val="24"/>
          <w:lang w:eastAsia="zh-CN"/>
        </w:rPr>
        <w:t>he beam training procedure comprises of the following step</w:t>
      </w:r>
      <w:r w:rsidR="001F04C3" w:rsidRPr="002109BC">
        <w:rPr>
          <w:rFonts w:eastAsia="Arial Unicode MS" w:cs="Arial" w:hint="eastAsia"/>
          <w:kern w:val="2"/>
          <w:sz w:val="22"/>
          <w:szCs w:val="24"/>
          <w:lang w:eastAsia="zh-CN"/>
        </w:rPr>
        <w:t>s</w:t>
      </w:r>
      <w:r w:rsidRPr="002109BC">
        <w:rPr>
          <w:rFonts w:eastAsia="Arial Unicode MS" w:cs="Arial" w:hint="eastAsia"/>
          <w:kern w:val="2"/>
          <w:sz w:val="22"/>
          <w:szCs w:val="24"/>
          <w:lang w:eastAsia="zh-CN"/>
        </w:rPr>
        <w:t>:</w:t>
      </w:r>
    </w:p>
    <w:p w:rsidR="008C27BD" w:rsidRPr="002109BC" w:rsidRDefault="008E519D" w:rsidP="00951DE0">
      <w:pPr>
        <w:pStyle w:val="a8"/>
        <w:numPr>
          <w:ilvl w:val="0"/>
          <w:numId w:val="5"/>
        </w:numPr>
        <w:ind w:firstLineChars="0"/>
        <w:jc w:val="both"/>
        <w:rPr>
          <w:sz w:val="22"/>
          <w:szCs w:val="22"/>
          <w:lang w:val="en-US" w:eastAsia="zh-CN"/>
        </w:rPr>
      </w:pPr>
      <w:r w:rsidRPr="002109BC">
        <w:rPr>
          <w:rFonts w:hint="eastAsia"/>
          <w:sz w:val="22"/>
          <w:szCs w:val="22"/>
          <w:lang w:val="en-US" w:eastAsia="zh-CN"/>
        </w:rPr>
        <w:t xml:space="preserve">At the </w:t>
      </w:r>
      <w:r w:rsidRPr="002109BC">
        <w:rPr>
          <w:sz w:val="22"/>
          <w:szCs w:val="22"/>
          <w:lang w:val="en-US" w:eastAsia="zh-CN"/>
        </w:rPr>
        <w:t>beginning</w:t>
      </w:r>
      <w:r w:rsidRPr="002109BC">
        <w:rPr>
          <w:rFonts w:hint="eastAsia"/>
          <w:sz w:val="22"/>
          <w:szCs w:val="22"/>
          <w:lang w:val="en-US" w:eastAsia="zh-CN"/>
        </w:rPr>
        <w:t xml:space="preserve"> of the beam training procedure, eNodeB </w:t>
      </w:r>
      <w:r w:rsidR="00951DE0" w:rsidRPr="002109BC">
        <w:rPr>
          <w:rFonts w:hint="eastAsia"/>
          <w:sz w:val="22"/>
          <w:szCs w:val="22"/>
          <w:lang w:val="en-US" w:eastAsia="zh-CN"/>
        </w:rPr>
        <w:t xml:space="preserve">broadcasts the training pilot to all UEs using </w:t>
      </w:r>
      <w:r w:rsidR="00951DE0" w:rsidRPr="002109BC">
        <w:rPr>
          <w:sz w:val="22"/>
          <w:szCs w:val="22"/>
          <w:lang w:val="en-US" w:eastAsia="zh-CN"/>
        </w:rPr>
        <w:t>different</w:t>
      </w:r>
      <w:r w:rsidR="00951DE0" w:rsidRPr="002109BC">
        <w:rPr>
          <w:rFonts w:hint="eastAsia"/>
          <w:sz w:val="22"/>
          <w:szCs w:val="22"/>
          <w:lang w:val="en-US" w:eastAsia="zh-CN"/>
        </w:rPr>
        <w:t xml:space="preserve"> </w:t>
      </w:r>
      <w:r w:rsidR="00712A05" w:rsidRPr="002109BC">
        <w:rPr>
          <w:sz w:val="22"/>
          <w:szCs w:val="22"/>
          <w:lang w:val="en-US" w:eastAsia="zh-CN"/>
        </w:rPr>
        <w:t>transmitting</w:t>
      </w:r>
      <w:r w:rsidR="00951DE0" w:rsidRPr="002109BC">
        <w:rPr>
          <w:rFonts w:hint="eastAsia"/>
          <w:sz w:val="22"/>
          <w:szCs w:val="22"/>
          <w:lang w:val="en-US" w:eastAsia="zh-CN"/>
        </w:rPr>
        <w:t xml:space="preserve"> beams, and each UE receives the pilot </w:t>
      </w:r>
      <w:r w:rsidR="00951DE0" w:rsidRPr="002109BC">
        <w:rPr>
          <w:sz w:val="22"/>
          <w:szCs w:val="22"/>
          <w:lang w:val="en-US" w:eastAsia="zh-CN"/>
        </w:rPr>
        <w:t>separately</w:t>
      </w:r>
      <w:r w:rsidR="00951DE0" w:rsidRPr="002109BC">
        <w:rPr>
          <w:rFonts w:hint="eastAsia"/>
          <w:sz w:val="22"/>
          <w:szCs w:val="22"/>
          <w:lang w:val="en-US" w:eastAsia="zh-CN"/>
        </w:rPr>
        <w:t xml:space="preserve"> using different receiving beams. </w:t>
      </w:r>
      <w:r w:rsidR="00951DE0" w:rsidRPr="002109BC">
        <w:rPr>
          <w:sz w:val="22"/>
          <w:szCs w:val="22"/>
          <w:lang w:val="en-US" w:eastAsia="zh-CN"/>
        </w:rPr>
        <w:t>N</w:t>
      </w:r>
      <w:r w:rsidR="00951DE0" w:rsidRPr="002109BC">
        <w:rPr>
          <w:rFonts w:hint="eastAsia"/>
          <w:sz w:val="22"/>
          <w:szCs w:val="22"/>
          <w:lang w:val="en-US" w:eastAsia="zh-CN"/>
        </w:rPr>
        <w:t xml:space="preserve">otice that eNodeB uses the same training pilot for each beam, and the </w:t>
      </w:r>
      <w:r w:rsidR="00712A05" w:rsidRPr="002109BC">
        <w:rPr>
          <w:sz w:val="22"/>
          <w:szCs w:val="22"/>
          <w:lang w:val="en-US" w:eastAsia="zh-CN"/>
        </w:rPr>
        <w:t>transmi</w:t>
      </w:r>
      <w:r w:rsidR="00712A05" w:rsidRPr="002109BC">
        <w:rPr>
          <w:rFonts w:hint="eastAsia"/>
          <w:sz w:val="22"/>
          <w:szCs w:val="22"/>
          <w:lang w:val="en-US" w:eastAsia="zh-CN"/>
        </w:rPr>
        <w:t>ssion beamforming vectors are known by each UE.</w:t>
      </w:r>
    </w:p>
    <w:p w:rsidR="00951DE0" w:rsidRPr="002109BC" w:rsidRDefault="00712A05" w:rsidP="00951DE0">
      <w:pPr>
        <w:pStyle w:val="a8"/>
        <w:numPr>
          <w:ilvl w:val="0"/>
          <w:numId w:val="5"/>
        </w:numPr>
        <w:ind w:firstLineChars="0"/>
        <w:jc w:val="both"/>
        <w:rPr>
          <w:sz w:val="22"/>
          <w:szCs w:val="22"/>
          <w:lang w:val="en-US" w:eastAsia="zh-CN"/>
        </w:rPr>
      </w:pPr>
      <w:r w:rsidRPr="002109BC">
        <w:rPr>
          <w:sz w:val="22"/>
          <w:szCs w:val="22"/>
          <w:lang w:val="en-US" w:eastAsia="zh-CN"/>
        </w:rPr>
        <w:t>A</w:t>
      </w:r>
      <w:r w:rsidRPr="002109BC">
        <w:rPr>
          <w:rFonts w:hint="eastAsia"/>
          <w:sz w:val="22"/>
          <w:szCs w:val="22"/>
          <w:lang w:val="en-US" w:eastAsia="zh-CN"/>
        </w:rPr>
        <w:t xml:space="preserve">fter receiving all the training pilots, each UE estimates the channel responses and </w:t>
      </w:r>
      <w:r w:rsidRPr="002109BC">
        <w:rPr>
          <w:sz w:val="22"/>
          <w:szCs w:val="22"/>
          <w:lang w:val="en-US" w:eastAsia="zh-CN"/>
        </w:rPr>
        <w:t>determine</w:t>
      </w:r>
      <w:r w:rsidRPr="002109BC">
        <w:rPr>
          <w:rFonts w:hint="eastAsia"/>
          <w:sz w:val="22"/>
          <w:szCs w:val="22"/>
          <w:lang w:val="en-US" w:eastAsia="zh-CN"/>
        </w:rPr>
        <w:t>s the significant path from the estimated channel, and then detects the corresponding best beam pairs among the candidate beamforming vectors.</w:t>
      </w:r>
    </w:p>
    <w:p w:rsidR="008C27BD" w:rsidRDefault="00830044" w:rsidP="008C27BD">
      <w:pPr>
        <w:pStyle w:val="a8"/>
        <w:numPr>
          <w:ilvl w:val="0"/>
          <w:numId w:val="5"/>
        </w:numPr>
        <w:ind w:firstLineChars="0"/>
        <w:jc w:val="both"/>
        <w:rPr>
          <w:sz w:val="22"/>
          <w:szCs w:val="22"/>
          <w:lang w:val="en-US" w:eastAsia="zh-CN"/>
        </w:rPr>
      </w:pPr>
      <w:r w:rsidRPr="002109BC">
        <w:rPr>
          <w:sz w:val="22"/>
          <w:szCs w:val="22"/>
          <w:lang w:val="en-US" w:eastAsia="zh-CN"/>
        </w:rPr>
        <w:t>E</w:t>
      </w:r>
      <w:r w:rsidRPr="002109BC">
        <w:rPr>
          <w:rFonts w:hint="eastAsia"/>
          <w:sz w:val="22"/>
          <w:szCs w:val="22"/>
          <w:lang w:val="en-US" w:eastAsia="zh-CN"/>
        </w:rPr>
        <w:t xml:space="preserve">ach UE successively </w:t>
      </w:r>
      <w:r w:rsidRPr="002109BC">
        <w:rPr>
          <w:sz w:val="22"/>
          <w:szCs w:val="22"/>
          <w:lang w:val="en-US" w:eastAsia="zh-CN"/>
        </w:rPr>
        <w:t>feedback</w:t>
      </w:r>
      <w:r w:rsidRPr="002109BC">
        <w:rPr>
          <w:rFonts w:hint="eastAsia"/>
          <w:sz w:val="22"/>
          <w:szCs w:val="22"/>
          <w:lang w:val="en-US" w:eastAsia="zh-CN"/>
        </w:rPr>
        <w:t xml:space="preserve">s the training results containing optimal beam pairs to eNodeB. </w:t>
      </w:r>
      <w:r w:rsidR="00BE5BE7" w:rsidRPr="002109BC">
        <w:rPr>
          <w:sz w:val="22"/>
          <w:szCs w:val="22"/>
          <w:lang w:val="en-US" w:eastAsia="zh-CN"/>
        </w:rPr>
        <w:t>B</w:t>
      </w:r>
      <w:r w:rsidR="00BE5BE7" w:rsidRPr="002109BC">
        <w:rPr>
          <w:rFonts w:hint="eastAsia"/>
          <w:sz w:val="22"/>
          <w:szCs w:val="22"/>
          <w:lang w:val="en-US" w:eastAsia="zh-CN"/>
        </w:rPr>
        <w:t>eam training procedure finished.</w:t>
      </w:r>
    </w:p>
    <w:p w:rsidR="00A5255F" w:rsidRPr="00A5255F" w:rsidRDefault="00A5255F" w:rsidP="00A5255F">
      <w:pPr>
        <w:jc w:val="both"/>
        <w:rPr>
          <w:rFonts w:hint="eastAsia"/>
          <w:sz w:val="22"/>
          <w:szCs w:val="22"/>
          <w:lang w:val="en-US" w:eastAsia="zh-CN"/>
        </w:rPr>
      </w:pPr>
      <w:r w:rsidRPr="00D650CE">
        <w:rPr>
          <w:rFonts w:hint="eastAsia"/>
          <w:b/>
          <w:i/>
          <w:sz w:val="22"/>
          <w:szCs w:val="22"/>
          <w:lang w:val="en-US" w:eastAsia="zh-CN"/>
        </w:rPr>
        <w:t>Observation</w:t>
      </w:r>
      <w:r>
        <w:rPr>
          <w:rFonts w:hint="eastAsia"/>
          <w:b/>
          <w:i/>
          <w:sz w:val="22"/>
          <w:szCs w:val="22"/>
          <w:lang w:val="en-US" w:eastAsia="zh-CN"/>
        </w:rPr>
        <w:t xml:space="preserve"> 3</w:t>
      </w:r>
      <w:r w:rsidRPr="00D650CE">
        <w:rPr>
          <w:rFonts w:hint="eastAsia"/>
          <w:b/>
          <w:i/>
          <w:sz w:val="22"/>
          <w:szCs w:val="22"/>
          <w:lang w:val="en-US" w:eastAsia="zh-CN"/>
        </w:rPr>
        <w:t>:</w:t>
      </w:r>
      <w:r>
        <w:rPr>
          <w:rFonts w:hint="eastAsia"/>
          <w:b/>
          <w:i/>
          <w:sz w:val="22"/>
          <w:szCs w:val="22"/>
          <w:lang w:val="en-US" w:eastAsia="zh-CN"/>
        </w:rPr>
        <w:t xml:space="preserve"> </w:t>
      </w:r>
      <w:r w:rsidRPr="00C137B4">
        <w:rPr>
          <w:rFonts w:hint="eastAsia"/>
          <w:b/>
          <w:i/>
          <w:sz w:val="22"/>
          <w:szCs w:val="22"/>
          <w:lang w:val="en-US" w:eastAsia="zh-CN"/>
        </w:rPr>
        <w:t>Compressive sensing</w:t>
      </w:r>
      <w:r>
        <w:rPr>
          <w:rFonts w:hint="eastAsia"/>
          <w:b/>
          <w:i/>
          <w:sz w:val="22"/>
          <w:szCs w:val="22"/>
          <w:lang w:val="en-US" w:eastAsia="zh-CN"/>
        </w:rPr>
        <w:t xml:space="preserve"> based beam training is applicable to multiple </w:t>
      </w:r>
      <w:r>
        <w:rPr>
          <w:b/>
          <w:i/>
          <w:sz w:val="22"/>
          <w:szCs w:val="22"/>
          <w:lang w:val="en-US" w:eastAsia="zh-CN"/>
        </w:rPr>
        <w:t>communication</w:t>
      </w:r>
      <w:r>
        <w:rPr>
          <w:rFonts w:hint="eastAsia"/>
          <w:b/>
          <w:i/>
          <w:sz w:val="22"/>
          <w:szCs w:val="22"/>
          <w:lang w:val="en-US" w:eastAsia="zh-CN"/>
        </w:rPr>
        <w:t xml:space="preserve"> scenarios.</w:t>
      </w:r>
    </w:p>
    <w:p w:rsidR="00244A96" w:rsidRDefault="00B47494" w:rsidP="00244A96">
      <w:pPr>
        <w:pStyle w:val="1"/>
        <w:keepLines w:val="0"/>
        <w:numPr>
          <w:ilvl w:val="0"/>
          <w:numId w:val="7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ascii="Times New Roman" w:eastAsiaTheme="minorEastAsia" w:hAnsi="Times New Roman"/>
          <w:b/>
          <w:kern w:val="28"/>
          <w:sz w:val="28"/>
          <w:szCs w:val="24"/>
          <w:lang w:eastAsia="zh-CN"/>
        </w:rPr>
      </w:pPr>
      <w:r w:rsidRPr="00B47494">
        <w:rPr>
          <w:rFonts w:ascii="Times New Roman" w:eastAsia="MS Gothic" w:hAnsi="Times New Roman" w:hint="eastAsia"/>
          <w:b/>
          <w:kern w:val="28"/>
          <w:sz w:val="28"/>
          <w:szCs w:val="24"/>
          <w:lang w:eastAsia="ja-JP"/>
        </w:rPr>
        <w:t>Conclusion</w:t>
      </w:r>
    </w:p>
    <w:p w:rsidR="00553376" w:rsidRDefault="00553376" w:rsidP="00E36B0E">
      <w:pPr>
        <w:jc w:val="both"/>
        <w:rPr>
          <w:sz w:val="22"/>
          <w:szCs w:val="22"/>
          <w:lang w:eastAsia="zh-CN"/>
        </w:rPr>
      </w:pPr>
      <w:r w:rsidRPr="003D3F75">
        <w:rPr>
          <w:sz w:val="22"/>
          <w:szCs w:val="22"/>
        </w:rPr>
        <w:t>In this contribution</w:t>
      </w:r>
      <w:r>
        <w:rPr>
          <w:sz w:val="22"/>
          <w:szCs w:val="22"/>
        </w:rPr>
        <w:t>,</w:t>
      </w:r>
      <w:r w:rsidRPr="003D3F75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we introduced a new beam training method called compressive sensing based beam training which is very suitable </w:t>
      </w:r>
      <w:r w:rsidR="00C25E57">
        <w:rPr>
          <w:rFonts w:hint="eastAsia"/>
          <w:sz w:val="22"/>
          <w:szCs w:val="22"/>
          <w:lang w:eastAsia="zh-CN"/>
        </w:rPr>
        <w:t>for NR scenario where</w:t>
      </w:r>
      <w:r>
        <w:rPr>
          <w:rFonts w:hint="eastAsia"/>
          <w:sz w:val="22"/>
          <w:szCs w:val="22"/>
          <w:lang w:eastAsia="zh-CN"/>
        </w:rPr>
        <w:t xml:space="preserve"> the </w:t>
      </w:r>
      <w:r w:rsidR="00005939">
        <w:rPr>
          <w:rFonts w:hint="eastAsia"/>
          <w:sz w:val="22"/>
          <w:szCs w:val="22"/>
          <w:lang w:eastAsia="zh-CN"/>
        </w:rPr>
        <w:t xml:space="preserve">large antenna array </w:t>
      </w:r>
      <w:r>
        <w:rPr>
          <w:rFonts w:hint="eastAsia"/>
          <w:sz w:val="22"/>
          <w:szCs w:val="22"/>
          <w:lang w:eastAsia="zh-CN"/>
        </w:rPr>
        <w:t>is applied.</w:t>
      </w:r>
      <w:r w:rsidR="00455621">
        <w:rPr>
          <w:rFonts w:hint="eastAsia"/>
          <w:sz w:val="22"/>
          <w:szCs w:val="22"/>
          <w:lang w:eastAsia="zh-CN"/>
        </w:rPr>
        <w:t xml:space="preserve"> </w:t>
      </w:r>
      <w:r w:rsidR="00E36B0E">
        <w:rPr>
          <w:rFonts w:hint="eastAsia"/>
          <w:sz w:val="22"/>
          <w:szCs w:val="22"/>
          <w:lang w:eastAsia="zh-CN"/>
        </w:rPr>
        <w:t>And</w:t>
      </w:r>
      <w:r w:rsidR="00455621">
        <w:rPr>
          <w:rFonts w:hint="eastAsia"/>
          <w:sz w:val="22"/>
          <w:szCs w:val="22"/>
          <w:lang w:eastAsia="zh-CN"/>
        </w:rPr>
        <w:t xml:space="preserve"> we have the </w:t>
      </w:r>
      <w:r w:rsidR="00E36B0E">
        <w:rPr>
          <w:rFonts w:hint="eastAsia"/>
          <w:sz w:val="22"/>
          <w:szCs w:val="22"/>
          <w:lang w:eastAsia="zh-CN"/>
        </w:rPr>
        <w:t>following</w:t>
      </w:r>
      <w:r w:rsidR="00455621">
        <w:rPr>
          <w:rFonts w:hint="eastAsia"/>
          <w:sz w:val="22"/>
          <w:szCs w:val="22"/>
          <w:lang w:eastAsia="zh-CN"/>
        </w:rPr>
        <w:t xml:space="preserve"> </w:t>
      </w:r>
      <w:r w:rsidR="00D5222A">
        <w:rPr>
          <w:rFonts w:hint="eastAsia"/>
          <w:sz w:val="22"/>
          <w:szCs w:val="22"/>
          <w:lang w:eastAsia="zh-CN"/>
        </w:rPr>
        <w:t xml:space="preserve">observations and </w:t>
      </w:r>
      <w:r w:rsidR="00455621">
        <w:rPr>
          <w:rFonts w:hint="eastAsia"/>
          <w:sz w:val="22"/>
          <w:szCs w:val="22"/>
          <w:lang w:eastAsia="zh-CN"/>
        </w:rPr>
        <w:t>proposal</w:t>
      </w:r>
      <w:r w:rsidR="00D5222A">
        <w:rPr>
          <w:rFonts w:hint="eastAsia"/>
          <w:sz w:val="22"/>
          <w:szCs w:val="22"/>
          <w:lang w:eastAsia="zh-CN"/>
        </w:rPr>
        <w:t>s</w:t>
      </w:r>
      <w:r w:rsidR="00E36B0E">
        <w:rPr>
          <w:rFonts w:hint="eastAsia"/>
          <w:sz w:val="22"/>
          <w:szCs w:val="22"/>
          <w:lang w:eastAsia="zh-CN"/>
        </w:rPr>
        <w:t xml:space="preserve"> below</w:t>
      </w:r>
      <w:r w:rsidR="00455621">
        <w:rPr>
          <w:rFonts w:hint="eastAsia"/>
          <w:sz w:val="22"/>
          <w:szCs w:val="22"/>
          <w:lang w:eastAsia="zh-CN"/>
        </w:rPr>
        <w:t>:</w:t>
      </w:r>
    </w:p>
    <w:p w:rsidR="00D5222A" w:rsidRPr="00D5222A" w:rsidRDefault="00D5222A" w:rsidP="00E36B0E">
      <w:pPr>
        <w:jc w:val="both"/>
        <w:rPr>
          <w:b/>
          <w:i/>
          <w:sz w:val="22"/>
          <w:szCs w:val="22"/>
          <w:lang w:val="en-US" w:eastAsia="zh-CN"/>
        </w:rPr>
      </w:pPr>
      <w:r w:rsidRPr="00C137B4">
        <w:rPr>
          <w:b/>
          <w:i/>
          <w:sz w:val="22"/>
          <w:szCs w:val="22"/>
          <w:lang w:val="en-US" w:eastAsia="zh-CN"/>
        </w:rPr>
        <w:t>O</w:t>
      </w:r>
      <w:r w:rsidRPr="00C137B4">
        <w:rPr>
          <w:rFonts w:hint="eastAsia"/>
          <w:b/>
          <w:i/>
          <w:sz w:val="22"/>
          <w:szCs w:val="22"/>
          <w:lang w:val="en-US" w:eastAsia="zh-CN"/>
        </w:rPr>
        <w:t xml:space="preserve">bservation 1: Compressive sensing is a </w:t>
      </w:r>
      <w:r w:rsidRPr="00C137B4">
        <w:rPr>
          <w:b/>
          <w:i/>
          <w:sz w:val="22"/>
          <w:szCs w:val="22"/>
          <w:lang w:val="en-US" w:eastAsia="zh-CN"/>
        </w:rPr>
        <w:t>promising</w:t>
      </w:r>
      <w:r w:rsidRPr="00C137B4">
        <w:rPr>
          <w:rFonts w:hint="eastAsia"/>
          <w:b/>
          <w:i/>
          <w:sz w:val="22"/>
          <w:szCs w:val="22"/>
          <w:lang w:val="en-US" w:eastAsia="zh-CN"/>
        </w:rPr>
        <w:t xml:space="preserve"> estimation method when the unknown sequence is sparse.</w:t>
      </w:r>
    </w:p>
    <w:p w:rsidR="00D5222A" w:rsidRDefault="00D5222A" w:rsidP="00E36B0E">
      <w:pPr>
        <w:jc w:val="both"/>
        <w:rPr>
          <w:b/>
          <w:i/>
          <w:sz w:val="22"/>
          <w:szCs w:val="22"/>
          <w:lang w:val="en-US" w:eastAsia="zh-CN"/>
        </w:rPr>
      </w:pPr>
      <w:r w:rsidRPr="00D650CE">
        <w:rPr>
          <w:rFonts w:hint="eastAsia"/>
          <w:b/>
          <w:i/>
          <w:sz w:val="22"/>
          <w:szCs w:val="22"/>
          <w:lang w:val="en-US" w:eastAsia="zh-CN"/>
        </w:rPr>
        <w:t>Observation</w:t>
      </w:r>
      <w:r>
        <w:rPr>
          <w:rFonts w:hint="eastAsia"/>
          <w:b/>
          <w:i/>
          <w:sz w:val="22"/>
          <w:szCs w:val="22"/>
          <w:lang w:val="en-US" w:eastAsia="zh-CN"/>
        </w:rPr>
        <w:t xml:space="preserve"> 2</w:t>
      </w:r>
      <w:r w:rsidRPr="00D650CE">
        <w:rPr>
          <w:rFonts w:hint="eastAsia"/>
          <w:b/>
          <w:i/>
          <w:sz w:val="22"/>
          <w:szCs w:val="22"/>
          <w:lang w:val="en-US" w:eastAsia="zh-CN"/>
        </w:rPr>
        <w:t>: Beam training can be modeled as compressive sensing problem, and solved with muc</w:t>
      </w:r>
      <w:r w:rsidR="000028FE">
        <w:rPr>
          <w:rFonts w:hint="eastAsia"/>
          <w:b/>
          <w:i/>
          <w:sz w:val="22"/>
          <w:szCs w:val="22"/>
          <w:lang w:val="en-US" w:eastAsia="zh-CN"/>
        </w:rPr>
        <w:t>h small training overhead</w:t>
      </w:r>
      <w:r w:rsidRPr="00D650CE">
        <w:rPr>
          <w:rFonts w:hint="eastAsia"/>
          <w:b/>
          <w:i/>
          <w:sz w:val="22"/>
          <w:szCs w:val="22"/>
          <w:lang w:val="en-US" w:eastAsia="zh-CN"/>
        </w:rPr>
        <w:t>.</w:t>
      </w:r>
    </w:p>
    <w:p w:rsidR="005E2D1C" w:rsidRPr="00D5222A" w:rsidRDefault="005E2D1C" w:rsidP="00E36B0E">
      <w:pPr>
        <w:jc w:val="both"/>
        <w:rPr>
          <w:b/>
          <w:i/>
          <w:sz w:val="22"/>
          <w:szCs w:val="22"/>
          <w:lang w:val="en-US" w:eastAsia="zh-CN"/>
        </w:rPr>
      </w:pPr>
      <w:r w:rsidRPr="00D650CE">
        <w:rPr>
          <w:rFonts w:hint="eastAsia"/>
          <w:b/>
          <w:i/>
          <w:sz w:val="22"/>
          <w:szCs w:val="22"/>
          <w:lang w:val="en-US" w:eastAsia="zh-CN"/>
        </w:rPr>
        <w:t>Observation</w:t>
      </w:r>
      <w:r>
        <w:rPr>
          <w:rFonts w:hint="eastAsia"/>
          <w:b/>
          <w:i/>
          <w:sz w:val="22"/>
          <w:szCs w:val="22"/>
          <w:lang w:val="en-US" w:eastAsia="zh-CN"/>
        </w:rPr>
        <w:t xml:space="preserve"> 3</w:t>
      </w:r>
      <w:r w:rsidRPr="00D650CE">
        <w:rPr>
          <w:rFonts w:hint="eastAsia"/>
          <w:b/>
          <w:i/>
          <w:sz w:val="22"/>
          <w:szCs w:val="22"/>
          <w:lang w:val="en-US" w:eastAsia="zh-CN"/>
        </w:rPr>
        <w:t>:</w:t>
      </w:r>
      <w:r>
        <w:rPr>
          <w:rFonts w:hint="eastAsia"/>
          <w:b/>
          <w:i/>
          <w:sz w:val="22"/>
          <w:szCs w:val="22"/>
          <w:lang w:val="en-US" w:eastAsia="zh-CN"/>
        </w:rPr>
        <w:t xml:space="preserve"> </w:t>
      </w:r>
      <w:r w:rsidRPr="00C137B4">
        <w:rPr>
          <w:rFonts w:hint="eastAsia"/>
          <w:b/>
          <w:i/>
          <w:sz w:val="22"/>
          <w:szCs w:val="22"/>
          <w:lang w:val="en-US" w:eastAsia="zh-CN"/>
        </w:rPr>
        <w:t>Compressive sensing</w:t>
      </w:r>
      <w:r>
        <w:rPr>
          <w:rFonts w:hint="eastAsia"/>
          <w:b/>
          <w:i/>
          <w:sz w:val="22"/>
          <w:szCs w:val="22"/>
          <w:lang w:val="en-US" w:eastAsia="zh-CN"/>
        </w:rPr>
        <w:t xml:space="preserve"> based beam training is applicable to multiple </w:t>
      </w:r>
      <w:r>
        <w:rPr>
          <w:b/>
          <w:i/>
          <w:sz w:val="22"/>
          <w:szCs w:val="22"/>
          <w:lang w:val="en-US" w:eastAsia="zh-CN"/>
        </w:rPr>
        <w:t>communication</w:t>
      </w:r>
      <w:r>
        <w:rPr>
          <w:rFonts w:hint="eastAsia"/>
          <w:b/>
          <w:i/>
          <w:sz w:val="22"/>
          <w:szCs w:val="22"/>
          <w:lang w:val="en-US" w:eastAsia="zh-CN"/>
        </w:rPr>
        <w:t xml:space="preserve"> scenarios.</w:t>
      </w:r>
    </w:p>
    <w:p w:rsidR="001D5ABE" w:rsidRPr="00667D4E" w:rsidRDefault="00572100" w:rsidP="001D5ABE">
      <w:pPr>
        <w:rPr>
          <w:b/>
          <w:i/>
          <w:sz w:val="22"/>
          <w:szCs w:val="22"/>
          <w:lang w:eastAsia="zh-CN"/>
        </w:rPr>
      </w:pPr>
      <w:r w:rsidRPr="00667D4E">
        <w:rPr>
          <w:b/>
          <w:i/>
          <w:sz w:val="22"/>
          <w:szCs w:val="22"/>
          <w:lang w:eastAsia="zh-CN"/>
        </w:rPr>
        <w:lastRenderedPageBreak/>
        <w:t>P</w:t>
      </w:r>
      <w:r w:rsidRPr="00667D4E">
        <w:rPr>
          <w:rFonts w:hint="eastAsia"/>
          <w:b/>
          <w:i/>
          <w:sz w:val="22"/>
          <w:szCs w:val="22"/>
          <w:lang w:eastAsia="zh-CN"/>
        </w:rPr>
        <w:t xml:space="preserve">roposal 1: </w:t>
      </w:r>
      <w:r w:rsidR="00A5255F">
        <w:rPr>
          <w:b/>
          <w:i/>
          <w:sz w:val="22"/>
          <w:szCs w:val="22"/>
          <w:lang w:eastAsia="zh-CN"/>
        </w:rPr>
        <w:t>C</w:t>
      </w:r>
      <w:r w:rsidRPr="00667D4E">
        <w:rPr>
          <w:rFonts w:hint="eastAsia"/>
          <w:b/>
          <w:i/>
          <w:sz w:val="22"/>
          <w:szCs w:val="22"/>
          <w:lang w:eastAsia="zh-CN"/>
        </w:rPr>
        <w:t>ompressive sensing based beam training</w:t>
      </w:r>
      <w:r w:rsidR="00A5255F">
        <w:rPr>
          <w:b/>
          <w:i/>
          <w:sz w:val="22"/>
          <w:szCs w:val="22"/>
          <w:lang w:eastAsia="zh-CN"/>
        </w:rPr>
        <w:t xml:space="preserve"> schemes should be studied in</w:t>
      </w:r>
      <w:r w:rsidR="004A7D95" w:rsidRPr="00667D4E">
        <w:rPr>
          <w:rFonts w:hint="eastAsia"/>
          <w:b/>
          <w:i/>
          <w:sz w:val="22"/>
          <w:szCs w:val="22"/>
          <w:lang w:eastAsia="zh-CN"/>
        </w:rPr>
        <w:t xml:space="preserve"> NR</w:t>
      </w:r>
      <w:r w:rsidRPr="00667D4E">
        <w:rPr>
          <w:rFonts w:hint="eastAsia"/>
          <w:b/>
          <w:i/>
          <w:sz w:val="22"/>
          <w:szCs w:val="22"/>
          <w:lang w:eastAsia="zh-CN"/>
        </w:rPr>
        <w:t xml:space="preserve"> to reduce tra</w:t>
      </w:r>
      <w:bookmarkStart w:id="0" w:name="_GoBack"/>
      <w:bookmarkEnd w:id="0"/>
      <w:r w:rsidRPr="00667D4E">
        <w:rPr>
          <w:rFonts w:hint="eastAsia"/>
          <w:b/>
          <w:i/>
          <w:sz w:val="22"/>
          <w:szCs w:val="22"/>
          <w:lang w:eastAsia="zh-CN"/>
        </w:rPr>
        <w:t>ining overhead.</w:t>
      </w:r>
    </w:p>
    <w:p w:rsidR="007446C6" w:rsidRPr="00667D4E" w:rsidRDefault="007446C6" w:rsidP="001D5ABE">
      <w:pPr>
        <w:rPr>
          <w:b/>
          <w:i/>
          <w:sz w:val="22"/>
          <w:szCs w:val="22"/>
          <w:lang w:eastAsia="zh-CN"/>
        </w:rPr>
      </w:pPr>
    </w:p>
    <w:p w:rsidR="001D5ABE" w:rsidRPr="00B47494" w:rsidRDefault="001D5ABE" w:rsidP="00410E14">
      <w:pPr>
        <w:pStyle w:val="1"/>
        <w:keepLines w:val="0"/>
        <w:numPr>
          <w:ilvl w:val="0"/>
          <w:numId w:val="7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ascii="Times New Roman" w:eastAsia="MS Gothic" w:hAnsi="Times New Roman"/>
          <w:b/>
          <w:kern w:val="28"/>
          <w:sz w:val="28"/>
          <w:szCs w:val="24"/>
          <w:lang w:eastAsia="ja-JP"/>
        </w:rPr>
      </w:pPr>
      <w:r w:rsidRPr="00B47494">
        <w:rPr>
          <w:rFonts w:ascii="Times New Roman" w:eastAsia="MS Gothic" w:hAnsi="Times New Roman" w:hint="eastAsia"/>
          <w:b/>
          <w:kern w:val="28"/>
          <w:sz w:val="28"/>
          <w:szCs w:val="24"/>
          <w:lang w:eastAsia="ja-JP"/>
        </w:rPr>
        <w:t>Reference</w:t>
      </w:r>
    </w:p>
    <w:p w:rsidR="00A561F4" w:rsidRPr="002109BC" w:rsidRDefault="00A561F4" w:rsidP="00D5482C">
      <w:pPr>
        <w:numPr>
          <w:ilvl w:val="0"/>
          <w:numId w:val="6"/>
        </w:numPr>
        <w:rPr>
          <w:sz w:val="22"/>
          <w:lang w:eastAsia="zh-CN"/>
        </w:rPr>
      </w:pPr>
      <w:r w:rsidRPr="002109BC">
        <w:rPr>
          <w:rFonts w:hint="eastAsia"/>
          <w:sz w:val="22"/>
          <w:lang w:eastAsia="zh-CN"/>
        </w:rPr>
        <w:t xml:space="preserve">3GPP, R1-165564, </w:t>
      </w:r>
      <w:r w:rsidRPr="002109BC">
        <w:rPr>
          <w:sz w:val="22"/>
          <w:lang w:eastAsia="zh-CN"/>
        </w:rPr>
        <w:t>“WF on UE beamforming and beam management”</w:t>
      </w:r>
      <w:r w:rsidRPr="002109BC">
        <w:rPr>
          <w:rFonts w:hint="eastAsia"/>
          <w:sz w:val="22"/>
          <w:lang w:eastAsia="zh-CN"/>
        </w:rPr>
        <w:t xml:space="preserve">, </w:t>
      </w:r>
      <w:r w:rsidRPr="002109BC">
        <w:rPr>
          <w:sz w:val="22"/>
          <w:lang w:eastAsia="zh-CN"/>
        </w:rPr>
        <w:t>Nokia, Samsung, Intel, Interdigital, Alcatel-Lucent Shanghai Bell</w:t>
      </w:r>
      <w:r w:rsidRPr="002109BC">
        <w:rPr>
          <w:rFonts w:hint="eastAsia"/>
          <w:sz w:val="22"/>
          <w:lang w:eastAsia="zh-CN"/>
        </w:rPr>
        <w:t>.</w:t>
      </w:r>
    </w:p>
    <w:p w:rsidR="00D5482C" w:rsidRPr="002109BC" w:rsidRDefault="002E286D" w:rsidP="00D5482C">
      <w:pPr>
        <w:numPr>
          <w:ilvl w:val="0"/>
          <w:numId w:val="6"/>
        </w:numPr>
        <w:rPr>
          <w:sz w:val="22"/>
          <w:lang w:eastAsia="zh-CN"/>
        </w:rPr>
      </w:pPr>
      <w:r w:rsidRPr="002109BC">
        <w:rPr>
          <w:sz w:val="22"/>
          <w:lang w:eastAsia="zh-CN"/>
        </w:rPr>
        <w:t xml:space="preserve">Baraniuk, Richard. </w:t>
      </w:r>
      <w:r w:rsidR="00B40061" w:rsidRPr="002109BC">
        <w:rPr>
          <w:sz w:val="22"/>
          <w:lang w:eastAsia="zh-CN"/>
        </w:rPr>
        <w:t>“</w:t>
      </w:r>
      <w:r w:rsidRPr="002109BC">
        <w:rPr>
          <w:sz w:val="22"/>
          <w:lang w:eastAsia="zh-CN"/>
        </w:rPr>
        <w:t>Compressive sensing</w:t>
      </w:r>
      <w:r w:rsidR="00B40061" w:rsidRPr="002109BC">
        <w:rPr>
          <w:sz w:val="22"/>
          <w:lang w:eastAsia="zh-CN"/>
        </w:rPr>
        <w:t>”</w:t>
      </w:r>
      <w:r w:rsidR="00B40061" w:rsidRPr="002109BC">
        <w:rPr>
          <w:rFonts w:hint="eastAsia"/>
          <w:sz w:val="22"/>
          <w:lang w:eastAsia="zh-CN"/>
        </w:rPr>
        <w:t>,</w:t>
      </w:r>
      <w:r w:rsidRPr="002109BC">
        <w:rPr>
          <w:sz w:val="22"/>
          <w:lang w:eastAsia="zh-CN"/>
        </w:rPr>
        <w:t> Information Sciences and Systems, 2008:118--120.</w:t>
      </w:r>
    </w:p>
    <w:p w:rsidR="00085EA2" w:rsidRPr="002109BC" w:rsidRDefault="00085EA2" w:rsidP="00085EA2">
      <w:pPr>
        <w:numPr>
          <w:ilvl w:val="0"/>
          <w:numId w:val="6"/>
        </w:numPr>
        <w:rPr>
          <w:sz w:val="22"/>
          <w:lang w:eastAsia="zh-CN"/>
        </w:rPr>
      </w:pPr>
      <w:r w:rsidRPr="002109BC">
        <w:rPr>
          <w:sz w:val="22"/>
          <w:lang w:eastAsia="zh-CN"/>
        </w:rPr>
        <w:t>Bajwa W U, Haupt J, Sayeed A M, et al. “Compressed channel sensing : A new approach to estimating sparse multipath channels”</w:t>
      </w:r>
      <w:r w:rsidRPr="002109BC">
        <w:rPr>
          <w:rFonts w:hint="eastAsia"/>
          <w:sz w:val="22"/>
          <w:lang w:eastAsia="zh-CN"/>
        </w:rPr>
        <w:t>,</w:t>
      </w:r>
      <w:r w:rsidRPr="002109BC">
        <w:rPr>
          <w:sz w:val="22"/>
          <w:lang w:eastAsia="zh-CN"/>
        </w:rPr>
        <w:t xml:space="preserve"> Proceedings of the IEEE, 2010, 98(6):1058-1076.</w:t>
      </w:r>
    </w:p>
    <w:p w:rsidR="00046BBB" w:rsidRPr="002109BC" w:rsidRDefault="00046BBB" w:rsidP="00046BBB">
      <w:pPr>
        <w:numPr>
          <w:ilvl w:val="0"/>
          <w:numId w:val="6"/>
        </w:numPr>
        <w:rPr>
          <w:sz w:val="22"/>
          <w:lang w:eastAsia="zh-CN"/>
        </w:rPr>
      </w:pPr>
      <w:r w:rsidRPr="002109BC">
        <w:rPr>
          <w:sz w:val="22"/>
          <w:lang w:eastAsia="zh-CN"/>
        </w:rPr>
        <w:t>E. Candes, J. Romberg, and T. Tao, “Robust uncertainty principles: Exact signal</w:t>
      </w:r>
      <w:r w:rsidRPr="002109BC">
        <w:rPr>
          <w:rFonts w:hint="eastAsia"/>
          <w:sz w:val="22"/>
          <w:lang w:eastAsia="zh-CN"/>
        </w:rPr>
        <w:t xml:space="preserve"> </w:t>
      </w:r>
      <w:r w:rsidRPr="002109BC">
        <w:rPr>
          <w:sz w:val="22"/>
          <w:lang w:eastAsia="zh-CN"/>
        </w:rPr>
        <w:t>reconstruction from highly incomplete frequency information,” IEEE Trans. Inform.</w:t>
      </w:r>
      <w:r w:rsidRPr="002109BC">
        <w:rPr>
          <w:rFonts w:hint="eastAsia"/>
          <w:sz w:val="22"/>
          <w:lang w:eastAsia="zh-CN"/>
        </w:rPr>
        <w:t xml:space="preserve"> </w:t>
      </w:r>
      <w:r w:rsidRPr="002109BC">
        <w:rPr>
          <w:sz w:val="22"/>
          <w:lang w:eastAsia="zh-CN"/>
        </w:rPr>
        <w:t>Theory, 2006</w:t>
      </w:r>
      <w:r w:rsidRPr="002109BC">
        <w:rPr>
          <w:rFonts w:hint="eastAsia"/>
          <w:sz w:val="22"/>
          <w:lang w:eastAsia="zh-CN"/>
        </w:rPr>
        <w:t xml:space="preserve">: </w:t>
      </w:r>
      <w:r w:rsidRPr="002109BC">
        <w:rPr>
          <w:sz w:val="22"/>
          <w:lang w:eastAsia="zh-CN"/>
        </w:rPr>
        <w:t>vol. 52, no. 2, pp. 489–509.</w:t>
      </w:r>
    </w:p>
    <w:p w:rsidR="00085EA2" w:rsidRPr="002109BC" w:rsidRDefault="00085EA2" w:rsidP="00085EA2">
      <w:pPr>
        <w:numPr>
          <w:ilvl w:val="0"/>
          <w:numId w:val="6"/>
        </w:numPr>
        <w:rPr>
          <w:sz w:val="22"/>
          <w:lang w:eastAsia="zh-CN"/>
        </w:rPr>
      </w:pPr>
      <w:r w:rsidRPr="002109BC">
        <w:rPr>
          <w:sz w:val="22"/>
          <w:lang w:eastAsia="zh-CN"/>
        </w:rPr>
        <w:t>Gao B, Xiao Z, Su L, et al. “Multi-device multi-path beamforming training for 60-GHz millimeter-wave communications”</w:t>
      </w:r>
      <w:r w:rsidRPr="002109BC">
        <w:rPr>
          <w:rFonts w:hint="eastAsia"/>
          <w:sz w:val="22"/>
          <w:lang w:eastAsia="zh-CN"/>
        </w:rPr>
        <w:t xml:space="preserve">, </w:t>
      </w:r>
      <w:r w:rsidRPr="002109BC">
        <w:rPr>
          <w:sz w:val="22"/>
          <w:lang w:eastAsia="zh-CN"/>
        </w:rPr>
        <w:t>IEEE International Conference on Communication, 2015:1328-1333.</w:t>
      </w:r>
    </w:p>
    <w:p w:rsidR="00D5482C" w:rsidRPr="00930594" w:rsidRDefault="00D5482C" w:rsidP="00085EA2">
      <w:pPr>
        <w:rPr>
          <w:lang w:eastAsia="zh-CN"/>
        </w:rPr>
      </w:pPr>
    </w:p>
    <w:sectPr w:rsidR="00D5482C" w:rsidRPr="00930594" w:rsidSect="002B46B1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40" w:right="1800" w:bottom="1440" w:left="1800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8BC" w:rsidRDefault="00CE78BC" w:rsidP="0029412D">
      <w:pPr>
        <w:spacing w:after="0"/>
      </w:pPr>
      <w:r>
        <w:separator/>
      </w:r>
    </w:p>
  </w:endnote>
  <w:endnote w:type="continuationSeparator" w:id="0">
    <w:p w:rsidR="00CE78BC" w:rsidRDefault="00CE78BC" w:rsidP="0029412D">
      <w:pPr>
        <w:spacing w:after="0"/>
      </w:pPr>
      <w:r>
        <w:continuationSeparator/>
      </w:r>
    </w:p>
  </w:endnote>
  <w:endnote w:type="continuationNotice" w:id="1">
    <w:p w:rsidR="00CE78BC" w:rsidRDefault="00CE78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875" w:rsidRDefault="00576875" w:rsidP="001463E9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6875" w:rsidRDefault="00576875" w:rsidP="001463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875" w:rsidRDefault="00576875">
    <w:pPr>
      <w:pStyle w:val="a4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A5255F">
      <w:rPr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A5255F">
      <w:rPr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576875" w:rsidRDefault="00576875" w:rsidP="001463E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8BC" w:rsidRDefault="00CE78BC" w:rsidP="0029412D">
      <w:pPr>
        <w:spacing w:after="0"/>
      </w:pPr>
      <w:r>
        <w:separator/>
      </w:r>
    </w:p>
  </w:footnote>
  <w:footnote w:type="continuationSeparator" w:id="0">
    <w:p w:rsidR="00CE78BC" w:rsidRDefault="00CE78BC" w:rsidP="0029412D">
      <w:pPr>
        <w:spacing w:after="0"/>
      </w:pPr>
      <w:r>
        <w:continuationSeparator/>
      </w:r>
    </w:p>
  </w:footnote>
  <w:footnote w:type="continuationNotice" w:id="1">
    <w:p w:rsidR="00CE78BC" w:rsidRDefault="00CE78B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875" w:rsidRDefault="00576875">
    <w:r>
      <w:t xml:space="preserve">Page </w:t>
    </w:r>
    <w:r w:rsidR="00CE78BC">
      <w:fldChar w:fldCharType="begin"/>
    </w:r>
    <w:r w:rsidR="00CE78BC">
      <w:instrText>PAGE</w:instrText>
    </w:r>
    <w:r w:rsidR="00CE78BC">
      <w:fldChar w:fldCharType="separate"/>
    </w:r>
    <w:r>
      <w:rPr>
        <w:noProof/>
      </w:rPr>
      <w:t>1</w:t>
    </w:r>
    <w:r w:rsidR="00CE78BC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41C8F"/>
    <w:multiLevelType w:val="multilevel"/>
    <w:tmpl w:val="3FC6DF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6353F29"/>
    <w:multiLevelType w:val="hybridMultilevel"/>
    <w:tmpl w:val="DE7E07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401D00"/>
    <w:multiLevelType w:val="hybridMultilevel"/>
    <w:tmpl w:val="97ECB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A10D7"/>
    <w:multiLevelType w:val="hybridMultilevel"/>
    <w:tmpl w:val="5E345110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6" w15:restartNumberingAfterBreak="0">
    <w:nsid w:val="72D06AB1"/>
    <w:multiLevelType w:val="hybridMultilevel"/>
    <w:tmpl w:val="C36A5974"/>
    <w:lvl w:ilvl="0" w:tplc="6BC04544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35A2"/>
    <w:rsid w:val="0000200E"/>
    <w:rsid w:val="000028FE"/>
    <w:rsid w:val="000040EA"/>
    <w:rsid w:val="00005939"/>
    <w:rsid w:val="000200BE"/>
    <w:rsid w:val="000261B4"/>
    <w:rsid w:val="00046BBB"/>
    <w:rsid w:val="00082C96"/>
    <w:rsid w:val="00084EC0"/>
    <w:rsid w:val="00085EA2"/>
    <w:rsid w:val="00090FE8"/>
    <w:rsid w:val="000B2202"/>
    <w:rsid w:val="000B2680"/>
    <w:rsid w:val="000E36EB"/>
    <w:rsid w:val="000F7103"/>
    <w:rsid w:val="0010408C"/>
    <w:rsid w:val="00106902"/>
    <w:rsid w:val="00106923"/>
    <w:rsid w:val="0011196B"/>
    <w:rsid w:val="00113905"/>
    <w:rsid w:val="001175CB"/>
    <w:rsid w:val="0012076F"/>
    <w:rsid w:val="00131007"/>
    <w:rsid w:val="001463E9"/>
    <w:rsid w:val="001649DF"/>
    <w:rsid w:val="00173119"/>
    <w:rsid w:val="001B2579"/>
    <w:rsid w:val="001B2BB4"/>
    <w:rsid w:val="001D1824"/>
    <w:rsid w:val="001D5ABE"/>
    <w:rsid w:val="001F04C3"/>
    <w:rsid w:val="001F2D66"/>
    <w:rsid w:val="001F5DD5"/>
    <w:rsid w:val="002109BC"/>
    <w:rsid w:val="00212912"/>
    <w:rsid w:val="00244A96"/>
    <w:rsid w:val="002670E8"/>
    <w:rsid w:val="00280B7D"/>
    <w:rsid w:val="0029412D"/>
    <w:rsid w:val="002B46B1"/>
    <w:rsid w:val="002C161D"/>
    <w:rsid w:val="002D6DCF"/>
    <w:rsid w:val="002E24AA"/>
    <w:rsid w:val="002E286D"/>
    <w:rsid w:val="002F7D67"/>
    <w:rsid w:val="003101B0"/>
    <w:rsid w:val="00316CBB"/>
    <w:rsid w:val="00321A8A"/>
    <w:rsid w:val="00331E4D"/>
    <w:rsid w:val="0033464D"/>
    <w:rsid w:val="00343B74"/>
    <w:rsid w:val="003735A2"/>
    <w:rsid w:val="003C534D"/>
    <w:rsid w:val="003C5F92"/>
    <w:rsid w:val="003D1528"/>
    <w:rsid w:val="003D4A8A"/>
    <w:rsid w:val="003F26D9"/>
    <w:rsid w:val="003F3C7E"/>
    <w:rsid w:val="003F451F"/>
    <w:rsid w:val="0040711A"/>
    <w:rsid w:val="00410E14"/>
    <w:rsid w:val="00424639"/>
    <w:rsid w:val="00442A9D"/>
    <w:rsid w:val="004521C6"/>
    <w:rsid w:val="00455621"/>
    <w:rsid w:val="0046023E"/>
    <w:rsid w:val="0046279F"/>
    <w:rsid w:val="004654DA"/>
    <w:rsid w:val="0048166C"/>
    <w:rsid w:val="0048200D"/>
    <w:rsid w:val="00493851"/>
    <w:rsid w:val="0049630D"/>
    <w:rsid w:val="004A66FB"/>
    <w:rsid w:val="004A7A3B"/>
    <w:rsid w:val="004A7D95"/>
    <w:rsid w:val="004B7431"/>
    <w:rsid w:val="004C0272"/>
    <w:rsid w:val="004C50EE"/>
    <w:rsid w:val="00531949"/>
    <w:rsid w:val="00545E97"/>
    <w:rsid w:val="00553376"/>
    <w:rsid w:val="00565926"/>
    <w:rsid w:val="00572100"/>
    <w:rsid w:val="00572C0F"/>
    <w:rsid w:val="00576875"/>
    <w:rsid w:val="00597B2B"/>
    <w:rsid w:val="005C70C0"/>
    <w:rsid w:val="005E2D1C"/>
    <w:rsid w:val="00615B99"/>
    <w:rsid w:val="006257AE"/>
    <w:rsid w:val="00667D4E"/>
    <w:rsid w:val="00682EB8"/>
    <w:rsid w:val="006959E0"/>
    <w:rsid w:val="006B46B6"/>
    <w:rsid w:val="006E7EC1"/>
    <w:rsid w:val="006F7380"/>
    <w:rsid w:val="00700592"/>
    <w:rsid w:val="00701C5D"/>
    <w:rsid w:val="00705238"/>
    <w:rsid w:val="00712A05"/>
    <w:rsid w:val="00714130"/>
    <w:rsid w:val="00723AC2"/>
    <w:rsid w:val="007446C6"/>
    <w:rsid w:val="007A3244"/>
    <w:rsid w:val="007B476C"/>
    <w:rsid w:val="007D2EF5"/>
    <w:rsid w:val="007D5A65"/>
    <w:rsid w:val="007E4EE7"/>
    <w:rsid w:val="007E7FE1"/>
    <w:rsid w:val="00820602"/>
    <w:rsid w:val="0082060E"/>
    <w:rsid w:val="008255DC"/>
    <w:rsid w:val="00830044"/>
    <w:rsid w:val="008364C1"/>
    <w:rsid w:val="0084437E"/>
    <w:rsid w:val="008506CF"/>
    <w:rsid w:val="00876D70"/>
    <w:rsid w:val="008771DD"/>
    <w:rsid w:val="00883BE7"/>
    <w:rsid w:val="0089360A"/>
    <w:rsid w:val="008B3B3B"/>
    <w:rsid w:val="008C27BD"/>
    <w:rsid w:val="008D2C1F"/>
    <w:rsid w:val="008E246F"/>
    <w:rsid w:val="008E519D"/>
    <w:rsid w:val="008F280A"/>
    <w:rsid w:val="0090567C"/>
    <w:rsid w:val="00930594"/>
    <w:rsid w:val="0093330D"/>
    <w:rsid w:val="00943CB6"/>
    <w:rsid w:val="009461F0"/>
    <w:rsid w:val="00951090"/>
    <w:rsid w:val="00951DE0"/>
    <w:rsid w:val="00966C69"/>
    <w:rsid w:val="0097463F"/>
    <w:rsid w:val="00981461"/>
    <w:rsid w:val="00993FA0"/>
    <w:rsid w:val="009C7C16"/>
    <w:rsid w:val="009D00B1"/>
    <w:rsid w:val="009D7EB5"/>
    <w:rsid w:val="009E7169"/>
    <w:rsid w:val="009F139E"/>
    <w:rsid w:val="00A1595F"/>
    <w:rsid w:val="00A372B2"/>
    <w:rsid w:val="00A5255F"/>
    <w:rsid w:val="00A561F4"/>
    <w:rsid w:val="00A61835"/>
    <w:rsid w:val="00A66E65"/>
    <w:rsid w:val="00A922A5"/>
    <w:rsid w:val="00A94C08"/>
    <w:rsid w:val="00AF3D9B"/>
    <w:rsid w:val="00AF52AD"/>
    <w:rsid w:val="00B06D5D"/>
    <w:rsid w:val="00B40061"/>
    <w:rsid w:val="00B42CEF"/>
    <w:rsid w:val="00B47494"/>
    <w:rsid w:val="00B5487E"/>
    <w:rsid w:val="00BA19E6"/>
    <w:rsid w:val="00BA3CD0"/>
    <w:rsid w:val="00BB7ECC"/>
    <w:rsid w:val="00BD00B1"/>
    <w:rsid w:val="00BD6ED4"/>
    <w:rsid w:val="00BE5BE7"/>
    <w:rsid w:val="00C12824"/>
    <w:rsid w:val="00C12F31"/>
    <w:rsid w:val="00C137B4"/>
    <w:rsid w:val="00C16826"/>
    <w:rsid w:val="00C2432D"/>
    <w:rsid w:val="00C25E57"/>
    <w:rsid w:val="00C51070"/>
    <w:rsid w:val="00C522F0"/>
    <w:rsid w:val="00C67D9B"/>
    <w:rsid w:val="00C67F26"/>
    <w:rsid w:val="00C95829"/>
    <w:rsid w:val="00CE45C5"/>
    <w:rsid w:val="00CE78BC"/>
    <w:rsid w:val="00D0415E"/>
    <w:rsid w:val="00D07CB1"/>
    <w:rsid w:val="00D1286C"/>
    <w:rsid w:val="00D21294"/>
    <w:rsid w:val="00D44886"/>
    <w:rsid w:val="00D50A77"/>
    <w:rsid w:val="00D5222A"/>
    <w:rsid w:val="00D5482C"/>
    <w:rsid w:val="00D650CE"/>
    <w:rsid w:val="00D7536A"/>
    <w:rsid w:val="00D946C7"/>
    <w:rsid w:val="00D96A90"/>
    <w:rsid w:val="00DB0264"/>
    <w:rsid w:val="00DB7314"/>
    <w:rsid w:val="00DD4096"/>
    <w:rsid w:val="00DE3C5B"/>
    <w:rsid w:val="00DE5AF5"/>
    <w:rsid w:val="00DF3E86"/>
    <w:rsid w:val="00DF6727"/>
    <w:rsid w:val="00E001E1"/>
    <w:rsid w:val="00E244CE"/>
    <w:rsid w:val="00E25FE7"/>
    <w:rsid w:val="00E333D3"/>
    <w:rsid w:val="00E36B0E"/>
    <w:rsid w:val="00E436B0"/>
    <w:rsid w:val="00E50464"/>
    <w:rsid w:val="00E50C20"/>
    <w:rsid w:val="00E600B4"/>
    <w:rsid w:val="00E671CE"/>
    <w:rsid w:val="00E736D4"/>
    <w:rsid w:val="00E73CE5"/>
    <w:rsid w:val="00E823EF"/>
    <w:rsid w:val="00E839B7"/>
    <w:rsid w:val="00E84B90"/>
    <w:rsid w:val="00ED782F"/>
    <w:rsid w:val="00EE672B"/>
    <w:rsid w:val="00F02139"/>
    <w:rsid w:val="00F02FDA"/>
    <w:rsid w:val="00F2466A"/>
    <w:rsid w:val="00F37A03"/>
    <w:rsid w:val="00F4188C"/>
    <w:rsid w:val="00F5058D"/>
    <w:rsid w:val="00F73C2C"/>
    <w:rsid w:val="00F96C08"/>
    <w:rsid w:val="00FA6DC4"/>
    <w:rsid w:val="00FA7097"/>
    <w:rsid w:val="00FC345B"/>
    <w:rsid w:val="00FF3909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DD69ABA-EE2B-4F20-B3D4-C905D524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1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2941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41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41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1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12D"/>
    <w:rPr>
      <w:sz w:val="18"/>
      <w:szCs w:val="18"/>
    </w:rPr>
  </w:style>
  <w:style w:type="character" w:customStyle="1" w:styleId="1Char">
    <w:name w:val="标题 1 Char"/>
    <w:basedOn w:val="a0"/>
    <w:link w:val="1"/>
    <w:rsid w:val="0029412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caption"/>
    <w:aliases w:val="cap,Caption Equation"/>
    <w:basedOn w:val="a"/>
    <w:next w:val="a"/>
    <w:qFormat/>
    <w:rsid w:val="0029412D"/>
    <w:pPr>
      <w:spacing w:before="120" w:after="120"/>
    </w:pPr>
    <w:rPr>
      <w:b/>
      <w:bCs/>
    </w:rPr>
  </w:style>
  <w:style w:type="paragraph" w:styleId="a6">
    <w:name w:val="Body Text"/>
    <w:aliases w:val="bt"/>
    <w:basedOn w:val="a"/>
    <w:link w:val="Char1"/>
    <w:rsid w:val="0029412D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Char1">
    <w:name w:val="正文文本 Char"/>
    <w:aliases w:val="bt Char"/>
    <w:basedOn w:val="a0"/>
    <w:link w:val="a6"/>
    <w:rsid w:val="0029412D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styleId="a7">
    <w:name w:val="page number"/>
    <w:basedOn w:val="a0"/>
    <w:rsid w:val="0029412D"/>
  </w:style>
  <w:style w:type="paragraph" w:customStyle="1" w:styleId="TAL">
    <w:name w:val="TAL"/>
    <w:basedOn w:val="a"/>
    <w:link w:val="TALChar"/>
    <w:rsid w:val="00682EB8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rsid w:val="00682EB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b/>
      <w:sz w:val="18"/>
    </w:rPr>
  </w:style>
  <w:style w:type="paragraph" w:customStyle="1" w:styleId="TH">
    <w:name w:val="TH"/>
    <w:basedOn w:val="a"/>
    <w:link w:val="THChar"/>
    <w:rsid w:val="00682EB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rsid w:val="00682EB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rsid w:val="00682EB8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styleId="a8">
    <w:name w:val="List Paragraph"/>
    <w:basedOn w:val="a"/>
    <w:link w:val="Char2"/>
    <w:uiPriority w:val="34"/>
    <w:qFormat/>
    <w:rsid w:val="00B5487E"/>
    <w:pPr>
      <w:ind w:firstLineChars="200" w:firstLine="420"/>
    </w:pPr>
  </w:style>
  <w:style w:type="paragraph" w:styleId="a9">
    <w:name w:val="Balloon Text"/>
    <w:basedOn w:val="a"/>
    <w:link w:val="Char3"/>
    <w:uiPriority w:val="99"/>
    <w:semiHidden/>
    <w:unhideWhenUsed/>
    <w:rsid w:val="002E24AA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2E24A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TAL"/>
    <w:rsid w:val="003C534D"/>
    <w:pPr>
      <w:ind w:left="851" w:hanging="851"/>
    </w:pPr>
  </w:style>
  <w:style w:type="character" w:styleId="aa">
    <w:name w:val="annotation reference"/>
    <w:uiPriority w:val="99"/>
    <w:semiHidden/>
    <w:rsid w:val="003C534D"/>
    <w:rPr>
      <w:sz w:val="16"/>
    </w:rPr>
  </w:style>
  <w:style w:type="paragraph" w:styleId="ab">
    <w:name w:val="annotation text"/>
    <w:basedOn w:val="a"/>
    <w:link w:val="Char4"/>
    <w:uiPriority w:val="99"/>
    <w:semiHidden/>
    <w:rsid w:val="003C534D"/>
    <w:pPr>
      <w:overflowPunct/>
      <w:autoSpaceDE/>
      <w:autoSpaceDN/>
      <w:adjustRightInd/>
      <w:textAlignment w:val="auto"/>
    </w:pPr>
    <w:rPr>
      <w:rFonts w:eastAsia="Malgun Gothic"/>
    </w:rPr>
  </w:style>
  <w:style w:type="character" w:customStyle="1" w:styleId="Char4">
    <w:name w:val="批注文字 Char"/>
    <w:basedOn w:val="a0"/>
    <w:link w:val="ab"/>
    <w:uiPriority w:val="99"/>
    <w:semiHidden/>
    <w:rsid w:val="003C534D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styleId="ac">
    <w:name w:val="Table Grid"/>
    <w:basedOn w:val="a1"/>
    <w:uiPriority w:val="39"/>
    <w:rsid w:val="001B2BB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Document Map"/>
    <w:basedOn w:val="a"/>
    <w:link w:val="Char5"/>
    <w:uiPriority w:val="99"/>
    <w:semiHidden/>
    <w:unhideWhenUsed/>
    <w:rsid w:val="00AF3D9B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d"/>
    <w:uiPriority w:val="99"/>
    <w:semiHidden/>
    <w:rsid w:val="00AF3D9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2">
    <w:name w:val="列出段落 Char"/>
    <w:link w:val="a8"/>
    <w:uiPriority w:val="34"/>
    <w:locked/>
    <w:rsid w:val="00E244C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e">
    <w:name w:val="Placeholder Text"/>
    <w:basedOn w:val="a0"/>
    <w:uiPriority w:val="99"/>
    <w:semiHidden/>
    <w:rsid w:val="00723AC2"/>
    <w:rPr>
      <w:color w:val="808080"/>
    </w:rPr>
  </w:style>
  <w:style w:type="character" w:customStyle="1" w:styleId="apple-converted-space">
    <w:name w:val="apple-converted-space"/>
    <w:basedOn w:val="a0"/>
    <w:rsid w:val="002E286D"/>
  </w:style>
  <w:style w:type="character" w:styleId="af">
    <w:name w:val="Emphasis"/>
    <w:basedOn w:val="a0"/>
    <w:uiPriority w:val="20"/>
    <w:qFormat/>
    <w:rsid w:val="00090FE8"/>
    <w:rPr>
      <w:i/>
      <w:iCs/>
    </w:rPr>
  </w:style>
  <w:style w:type="paragraph" w:styleId="af0">
    <w:name w:val="annotation subject"/>
    <w:basedOn w:val="ab"/>
    <w:next w:val="ab"/>
    <w:link w:val="Char6"/>
    <w:uiPriority w:val="99"/>
    <w:semiHidden/>
    <w:unhideWhenUsed/>
    <w:rsid w:val="009D7EB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Char6">
    <w:name w:val="批注主题 Char"/>
    <w:basedOn w:val="Char4"/>
    <w:link w:val="af0"/>
    <w:uiPriority w:val="99"/>
    <w:semiHidden/>
    <w:rsid w:val="009D7EB5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high-light">
    <w:name w:val="high-light"/>
    <w:basedOn w:val="a0"/>
    <w:rsid w:val="007D5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1515</Words>
  <Characters>8636</Characters>
  <Application>Microsoft Office Word</Application>
  <DocSecurity>0</DocSecurity>
  <Lines>71</Lines>
  <Paragraphs>20</Paragraphs>
  <ScaleCrop>false</ScaleCrop>
  <Company/>
  <LinksUpToDate>false</LinksUpToDate>
  <CharactersWithSpaces>10131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Peng SUN</cp:lastModifiedBy>
  <cp:revision>22</cp:revision>
  <dcterms:created xsi:type="dcterms:W3CDTF">2016-08-12T01:44:00Z</dcterms:created>
  <dcterms:modified xsi:type="dcterms:W3CDTF">2016-08-12T08:27:00Z</dcterms:modified>
</cp:coreProperties>
</file>